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4C" w:rsidRDefault="008A504C" w:rsidP="008A504C">
      <w:pPr>
        <w:spacing w:after="0" w:line="240" w:lineRule="auto"/>
        <w:rPr>
          <w:rFonts w:ascii="Times New Roman" w:hAnsi="Times New Roman" w:cs="Times New Roman"/>
          <w:b/>
          <w:sz w:val="24"/>
          <w:szCs w:val="24"/>
        </w:rPr>
      </w:pPr>
    </w:p>
    <w:p w:rsidR="002A5B7F" w:rsidRDefault="002A5B7F" w:rsidP="008A504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Приложение 1</w:t>
      </w:r>
    </w:p>
    <w:p w:rsidR="002A5B7F" w:rsidRDefault="002A5B7F" w:rsidP="008A50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к постановлению администрации</w:t>
      </w:r>
    </w:p>
    <w:p w:rsidR="002A5B7F" w:rsidRDefault="002A5B7F" w:rsidP="002A5B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Пушкинского городского округа</w:t>
      </w:r>
    </w:p>
    <w:p w:rsidR="008A504C" w:rsidRDefault="008A504C" w:rsidP="008A504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2A5B7F">
        <w:rPr>
          <w:rFonts w:ascii="Times New Roman" w:hAnsi="Times New Roman" w:cs="Times New Roman"/>
          <w:b/>
          <w:sz w:val="24"/>
          <w:szCs w:val="24"/>
        </w:rPr>
        <w:t xml:space="preserve">                                                          </w:t>
      </w:r>
      <w:r>
        <w:rPr>
          <w:rFonts w:ascii="Times New Roman" w:hAnsi="Times New Roman" w:cs="Times New Roman"/>
          <w:b/>
          <w:sz w:val="24"/>
          <w:szCs w:val="24"/>
        </w:rPr>
        <w:t xml:space="preserve">от </w:t>
      </w:r>
      <w:r w:rsidR="00A83696">
        <w:rPr>
          <w:rFonts w:ascii="Times New Roman" w:hAnsi="Times New Roman" w:cs="Times New Roman"/>
          <w:b/>
          <w:sz w:val="24"/>
          <w:szCs w:val="24"/>
        </w:rPr>
        <w:t>01.10.</w:t>
      </w:r>
      <w:r w:rsidR="002A5B7F">
        <w:rPr>
          <w:rFonts w:ascii="Times New Roman" w:hAnsi="Times New Roman" w:cs="Times New Roman"/>
          <w:b/>
          <w:sz w:val="24"/>
          <w:szCs w:val="24"/>
        </w:rPr>
        <w:t xml:space="preserve">2020 г. № </w:t>
      </w:r>
      <w:r w:rsidR="00A83696">
        <w:rPr>
          <w:rFonts w:ascii="Times New Roman" w:hAnsi="Times New Roman" w:cs="Times New Roman"/>
          <w:b/>
          <w:sz w:val="24"/>
          <w:szCs w:val="24"/>
        </w:rPr>
        <w:t>1370</w:t>
      </w: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Default="008A504C" w:rsidP="008A504C">
      <w:pPr>
        <w:spacing w:after="0" w:line="240" w:lineRule="auto"/>
        <w:jc w:val="right"/>
        <w:rPr>
          <w:rFonts w:ascii="Times New Roman" w:eastAsia="Times New Roman" w:hAnsi="Times New Roman" w:cs="Times New Roman"/>
          <w:sz w:val="24"/>
          <w:szCs w:val="24"/>
          <w:lang w:eastAsia="ru-RU"/>
        </w:rPr>
      </w:pPr>
    </w:p>
    <w:p w:rsidR="008A504C" w:rsidRPr="002A5B7F" w:rsidRDefault="008A504C" w:rsidP="008A504C">
      <w:pPr>
        <w:spacing w:after="0" w:line="240" w:lineRule="auto"/>
        <w:jc w:val="center"/>
        <w:rPr>
          <w:rFonts w:ascii="Times New Roman" w:eastAsia="Times New Roman" w:hAnsi="Times New Roman" w:cs="Times New Roman"/>
          <w:b/>
          <w:sz w:val="28"/>
          <w:szCs w:val="28"/>
          <w:lang w:eastAsia="ru-RU"/>
        </w:rPr>
      </w:pPr>
      <w:r w:rsidRPr="002A5B7F">
        <w:rPr>
          <w:rFonts w:ascii="Times New Roman" w:eastAsia="Times New Roman" w:hAnsi="Times New Roman" w:cs="Times New Roman"/>
          <w:b/>
          <w:sz w:val="28"/>
          <w:szCs w:val="28"/>
          <w:lang w:eastAsia="ru-RU"/>
        </w:rPr>
        <w:t>Устав</w:t>
      </w:r>
    </w:p>
    <w:p w:rsidR="008A504C" w:rsidRPr="002A5B7F" w:rsidRDefault="008A504C" w:rsidP="008A504C">
      <w:pPr>
        <w:spacing w:after="0" w:line="240" w:lineRule="auto"/>
        <w:jc w:val="center"/>
        <w:rPr>
          <w:rFonts w:ascii="Times New Roman" w:eastAsia="Times New Roman" w:hAnsi="Times New Roman" w:cs="Times New Roman"/>
          <w:b/>
          <w:sz w:val="28"/>
          <w:szCs w:val="28"/>
          <w:lang w:eastAsia="ru-RU"/>
        </w:rPr>
      </w:pPr>
      <w:r w:rsidRPr="002A5B7F">
        <w:rPr>
          <w:rFonts w:ascii="Times New Roman" w:eastAsia="Times New Roman" w:hAnsi="Times New Roman" w:cs="Times New Roman"/>
          <w:b/>
          <w:sz w:val="28"/>
          <w:szCs w:val="28"/>
          <w:lang w:eastAsia="ru-RU"/>
        </w:rPr>
        <w:t>муниципального автономного учреждения</w:t>
      </w:r>
    </w:p>
    <w:p w:rsidR="002A5B7F" w:rsidRPr="002A5B7F" w:rsidRDefault="002A5B7F" w:rsidP="002A5B7F">
      <w:pPr>
        <w:spacing w:after="0" w:line="240" w:lineRule="auto"/>
        <w:rPr>
          <w:rFonts w:ascii="Times New Roman" w:eastAsia="Times New Roman" w:hAnsi="Times New Roman" w:cs="Times New Roman"/>
          <w:b/>
          <w:sz w:val="28"/>
          <w:szCs w:val="28"/>
          <w:lang w:eastAsia="ru-RU"/>
        </w:rPr>
      </w:pPr>
      <w:r w:rsidRPr="002A5B7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2A5B7F">
        <w:rPr>
          <w:rFonts w:ascii="Times New Roman" w:eastAsia="Times New Roman" w:hAnsi="Times New Roman" w:cs="Times New Roman"/>
          <w:b/>
          <w:sz w:val="28"/>
          <w:szCs w:val="28"/>
          <w:lang w:eastAsia="ru-RU"/>
        </w:rPr>
        <w:t xml:space="preserve"> Пушкинского городского округа </w:t>
      </w:r>
    </w:p>
    <w:p w:rsidR="008A504C" w:rsidRPr="002A5B7F" w:rsidRDefault="008A504C" w:rsidP="008A504C">
      <w:pPr>
        <w:spacing w:after="0" w:line="240" w:lineRule="auto"/>
        <w:jc w:val="center"/>
        <w:rPr>
          <w:rFonts w:ascii="Times New Roman" w:eastAsia="Times New Roman" w:hAnsi="Times New Roman" w:cs="Times New Roman"/>
          <w:sz w:val="28"/>
          <w:szCs w:val="28"/>
          <w:lang w:eastAsia="ru-RU"/>
        </w:rPr>
      </w:pPr>
      <w:r w:rsidRPr="002A5B7F">
        <w:rPr>
          <w:rFonts w:ascii="Times New Roman" w:eastAsia="Times New Roman" w:hAnsi="Times New Roman" w:cs="Times New Roman"/>
          <w:b/>
          <w:sz w:val="28"/>
          <w:szCs w:val="28"/>
          <w:lang w:eastAsia="ru-RU"/>
        </w:rPr>
        <w:t xml:space="preserve"> «Пушкинская электросеть»</w:t>
      </w:r>
      <w:r w:rsidRPr="002A5B7F">
        <w:rPr>
          <w:rFonts w:ascii="Times New Roman" w:eastAsia="Times New Roman" w:hAnsi="Times New Roman" w:cs="Times New Roman"/>
          <w:sz w:val="28"/>
          <w:szCs w:val="28"/>
          <w:lang w:eastAsia="ru-RU"/>
        </w:rPr>
        <w:t xml:space="preserve"> </w:t>
      </w: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sz w:val="24"/>
          <w:szCs w:val="24"/>
          <w:lang w:eastAsia="ru-RU"/>
        </w:rPr>
      </w:pPr>
    </w:p>
    <w:p w:rsidR="008A504C" w:rsidRDefault="008A504C" w:rsidP="008A50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Пушкино</w:t>
      </w:r>
    </w:p>
    <w:p w:rsidR="002A5B7F" w:rsidRDefault="008A504C" w:rsidP="002A5B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00AD768D">
        <w:rPr>
          <w:rFonts w:ascii="Times New Roman" w:eastAsia="Times New Roman" w:hAnsi="Times New Roman" w:cs="Times New Roman"/>
          <w:b/>
          <w:sz w:val="24"/>
          <w:szCs w:val="24"/>
          <w:lang w:eastAsia="ru-RU"/>
        </w:rPr>
        <w:t>20</w:t>
      </w:r>
      <w:r w:rsidR="002A5B7F">
        <w:rPr>
          <w:rFonts w:ascii="Times New Roman" w:eastAsia="Times New Roman" w:hAnsi="Times New Roman" w:cs="Times New Roman"/>
          <w:b/>
          <w:sz w:val="24"/>
          <w:szCs w:val="24"/>
          <w:lang w:eastAsia="ru-RU"/>
        </w:rPr>
        <w:t xml:space="preserve"> г</w:t>
      </w:r>
    </w:p>
    <w:p w:rsidR="002A5B7F" w:rsidRDefault="002A5B7F" w:rsidP="002A5B7F">
      <w:pPr>
        <w:spacing w:after="0" w:line="240" w:lineRule="auto"/>
        <w:jc w:val="center"/>
        <w:rPr>
          <w:rFonts w:ascii="Times New Roman" w:eastAsia="Times New Roman" w:hAnsi="Times New Roman" w:cs="Times New Roman"/>
          <w:b/>
          <w:sz w:val="24"/>
          <w:szCs w:val="24"/>
          <w:lang w:eastAsia="ru-RU"/>
        </w:rPr>
      </w:pPr>
    </w:p>
    <w:p w:rsidR="002A5B7F" w:rsidRDefault="002A5B7F" w:rsidP="002A5B7F">
      <w:pPr>
        <w:spacing w:after="0" w:line="240" w:lineRule="auto"/>
        <w:jc w:val="center"/>
        <w:rPr>
          <w:rFonts w:ascii="Times New Roman" w:eastAsia="Times New Roman" w:hAnsi="Times New Roman" w:cs="Times New Roman"/>
          <w:b/>
          <w:sz w:val="24"/>
          <w:szCs w:val="24"/>
          <w:lang w:eastAsia="ru-RU"/>
        </w:rPr>
      </w:pPr>
    </w:p>
    <w:p w:rsidR="002A5B7F" w:rsidRDefault="002A5B7F" w:rsidP="002A5B7F">
      <w:pPr>
        <w:spacing w:after="0" w:line="240" w:lineRule="auto"/>
        <w:jc w:val="center"/>
        <w:rPr>
          <w:rFonts w:ascii="Times New Roman" w:eastAsia="Times New Roman" w:hAnsi="Times New Roman" w:cs="Times New Roman"/>
          <w:b/>
          <w:sz w:val="24"/>
          <w:szCs w:val="24"/>
          <w:lang w:eastAsia="ru-RU"/>
        </w:rPr>
      </w:pPr>
    </w:p>
    <w:p w:rsidR="008A504C" w:rsidRPr="002A5B7F" w:rsidRDefault="008A504C" w:rsidP="002A5B7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1. Общие положения</w:t>
      </w:r>
    </w:p>
    <w:p w:rsidR="000B6FF5"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 Муниципальное автономное учреждение</w:t>
      </w:r>
      <w:r w:rsidR="00EC320F">
        <w:rPr>
          <w:rFonts w:ascii="Times New Roman" w:eastAsia="Times New Roman" w:hAnsi="Times New Roman" w:cs="Times New Roman"/>
          <w:sz w:val="24"/>
          <w:szCs w:val="24"/>
          <w:lang w:eastAsia="ru-RU"/>
        </w:rPr>
        <w:t xml:space="preserve"> Пушкинского городского округа</w:t>
      </w:r>
      <w:r>
        <w:rPr>
          <w:rFonts w:ascii="Times New Roman" w:eastAsia="Times New Roman" w:hAnsi="Times New Roman" w:cs="Times New Roman"/>
          <w:sz w:val="24"/>
          <w:szCs w:val="24"/>
          <w:lang w:eastAsia="ru-RU"/>
        </w:rPr>
        <w:t xml:space="preserve"> «Пушкинская электросеть» (в дальнейшем – «Учреждение») создано в соответствии с </w:t>
      </w:r>
      <w:hyperlink r:id="rId4" w:history="1">
        <w:r>
          <w:rPr>
            <w:rStyle w:val="a4"/>
            <w:rFonts w:ascii="Times New Roman" w:eastAsia="Times New Roman" w:hAnsi="Times New Roman" w:cs="Times New Roman"/>
            <w:color w:val="auto"/>
            <w:sz w:val="24"/>
            <w:szCs w:val="24"/>
            <w:u w:val="none"/>
            <w:lang w:eastAsia="ru-RU"/>
          </w:rPr>
          <w:t>Гражданским кодексом Российской Ф</w:t>
        </w:r>
      </w:hyperlink>
      <w:r>
        <w:rPr>
          <w:rFonts w:ascii="Times New Roman" w:eastAsia="Times New Roman" w:hAnsi="Times New Roman" w:cs="Times New Roman"/>
          <w:sz w:val="24"/>
          <w:szCs w:val="24"/>
          <w:lang w:eastAsia="ru-RU"/>
        </w:rPr>
        <w:t xml:space="preserve">едерации, </w:t>
      </w:r>
      <w:r w:rsidR="00EC320F">
        <w:rPr>
          <w:rFonts w:ascii="Times New Roman" w:eastAsia="Times New Roman" w:hAnsi="Times New Roman" w:cs="Times New Roman"/>
          <w:sz w:val="24"/>
          <w:szCs w:val="24"/>
          <w:lang w:eastAsia="ru-RU"/>
        </w:rPr>
        <w:t xml:space="preserve">Федеральным законом </w:t>
      </w:r>
      <w:r w:rsidR="00664A95">
        <w:rPr>
          <w:rFonts w:ascii="Times New Roman" w:hAnsi="Times New Roman" w:cs="Times New Roman"/>
          <w:sz w:val="24"/>
          <w:szCs w:val="24"/>
        </w:rPr>
        <w:t>от 03 ноября 2006 года № 174-ФЗ «Об автономных учреждениях»</w:t>
      </w:r>
      <w:r w:rsidR="00ED0530">
        <w:rPr>
          <w:rFonts w:ascii="Times New Roman" w:hAnsi="Times New Roman" w:cs="Times New Roman"/>
          <w:sz w:val="24"/>
          <w:szCs w:val="24"/>
        </w:rPr>
        <w:t xml:space="preserve"> </w:t>
      </w:r>
      <w:r w:rsidR="00EC320F">
        <w:rPr>
          <w:rFonts w:ascii="Times New Roman" w:hAnsi="Times New Roman" w:cs="Times New Roman"/>
          <w:sz w:val="24"/>
          <w:szCs w:val="24"/>
        </w:rPr>
        <w:t>(далее – Федеральный закон № 174-</w:t>
      </w:r>
      <w:proofErr w:type="gramStart"/>
      <w:r w:rsidR="00EC320F">
        <w:rPr>
          <w:rFonts w:ascii="Times New Roman" w:hAnsi="Times New Roman" w:cs="Times New Roman"/>
          <w:sz w:val="24"/>
          <w:szCs w:val="24"/>
        </w:rPr>
        <w:t xml:space="preserve">ФЗ) </w:t>
      </w:r>
      <w:r w:rsidR="00664A95" w:rsidRPr="008B3A4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w:t>
      </w:r>
      <w:r w:rsidR="00664A95">
        <w:rPr>
          <w:rFonts w:ascii="Times New Roman" w:eastAsia="Times New Roman" w:hAnsi="Times New Roman" w:cs="Times New Roman"/>
          <w:sz w:val="24"/>
          <w:szCs w:val="24"/>
          <w:lang w:eastAsia="ru-RU"/>
        </w:rPr>
        <w:t>постановлением</w:t>
      </w:r>
      <w:r w:rsidRPr="00377C12">
        <w:rPr>
          <w:rFonts w:ascii="Times New Roman" w:eastAsia="Times New Roman" w:hAnsi="Times New Roman" w:cs="Times New Roman"/>
          <w:sz w:val="24"/>
          <w:szCs w:val="24"/>
          <w:lang w:eastAsia="ru-RU"/>
        </w:rPr>
        <w:t xml:space="preserve"> администрации Пушкинского городского  округа</w:t>
      </w:r>
      <w:r>
        <w:rPr>
          <w:rFonts w:ascii="Times New Roman" w:eastAsia="Times New Roman" w:hAnsi="Times New Roman" w:cs="Times New Roman"/>
          <w:sz w:val="24"/>
          <w:szCs w:val="24"/>
          <w:lang w:eastAsia="ru-RU"/>
        </w:rPr>
        <w:t xml:space="preserve"> Московской области </w:t>
      </w:r>
      <w:r w:rsidR="00EC320F">
        <w:rPr>
          <w:rFonts w:ascii="Times New Roman" w:eastAsia="Times New Roman" w:hAnsi="Times New Roman" w:cs="Times New Roman"/>
          <w:sz w:val="24"/>
          <w:szCs w:val="24"/>
          <w:lang w:eastAsia="ru-RU"/>
        </w:rPr>
        <w:t xml:space="preserve"> от </w:t>
      </w:r>
      <w:r w:rsidR="00A83696">
        <w:rPr>
          <w:rFonts w:ascii="Times New Roman" w:eastAsia="Times New Roman" w:hAnsi="Times New Roman" w:cs="Times New Roman"/>
          <w:sz w:val="24"/>
          <w:szCs w:val="24"/>
          <w:lang w:eastAsia="ru-RU"/>
        </w:rPr>
        <w:t>01.10.</w:t>
      </w:r>
      <w:r w:rsidR="00EC320F">
        <w:rPr>
          <w:rFonts w:ascii="Times New Roman" w:eastAsia="Times New Roman" w:hAnsi="Times New Roman" w:cs="Times New Roman"/>
          <w:sz w:val="24"/>
          <w:szCs w:val="24"/>
          <w:lang w:eastAsia="ru-RU"/>
        </w:rPr>
        <w:t>2020</w:t>
      </w:r>
      <w:r w:rsidR="000B6FF5">
        <w:rPr>
          <w:rFonts w:ascii="Times New Roman" w:eastAsia="Times New Roman" w:hAnsi="Times New Roman" w:cs="Times New Roman"/>
          <w:sz w:val="24"/>
          <w:szCs w:val="24"/>
          <w:lang w:eastAsia="ru-RU"/>
        </w:rPr>
        <w:t xml:space="preserve"> </w:t>
      </w:r>
      <w:r w:rsidR="00EC320F">
        <w:rPr>
          <w:rFonts w:ascii="Times New Roman" w:eastAsia="Times New Roman" w:hAnsi="Times New Roman" w:cs="Times New Roman"/>
          <w:sz w:val="24"/>
          <w:szCs w:val="24"/>
          <w:lang w:eastAsia="ru-RU"/>
        </w:rPr>
        <w:t>г.</w:t>
      </w:r>
      <w:r w:rsidR="000B6FF5">
        <w:rPr>
          <w:rFonts w:ascii="Times New Roman" w:eastAsia="Times New Roman" w:hAnsi="Times New Roman" w:cs="Times New Roman"/>
          <w:sz w:val="24"/>
          <w:szCs w:val="24"/>
          <w:lang w:eastAsia="ru-RU"/>
        </w:rPr>
        <w:t xml:space="preserve"> </w:t>
      </w:r>
      <w:r w:rsidR="00F470E7">
        <w:rPr>
          <w:rFonts w:ascii="Times New Roman" w:eastAsia="Times New Roman" w:hAnsi="Times New Roman" w:cs="Times New Roman"/>
          <w:sz w:val="24"/>
          <w:szCs w:val="24"/>
          <w:lang w:eastAsia="ru-RU"/>
        </w:rPr>
        <w:t>№</w:t>
      </w:r>
      <w:r w:rsidR="00A83696">
        <w:rPr>
          <w:rFonts w:ascii="Times New Roman" w:eastAsia="Times New Roman" w:hAnsi="Times New Roman" w:cs="Times New Roman"/>
          <w:sz w:val="24"/>
          <w:szCs w:val="24"/>
          <w:lang w:eastAsia="ru-RU"/>
        </w:rPr>
        <w:t xml:space="preserve"> 1370</w:t>
      </w:r>
      <w:r w:rsidR="00EC320F">
        <w:rPr>
          <w:rFonts w:ascii="Times New Roman" w:eastAsia="Times New Roman" w:hAnsi="Times New Roman" w:cs="Times New Roman"/>
          <w:sz w:val="24"/>
          <w:szCs w:val="24"/>
          <w:lang w:eastAsia="ru-RU"/>
        </w:rPr>
        <w:t>.</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Полное официальное название Учреждения: муниципальное автономное </w:t>
      </w:r>
      <w:proofErr w:type="gramStart"/>
      <w:r>
        <w:rPr>
          <w:rFonts w:ascii="Times New Roman" w:eastAsia="Times New Roman" w:hAnsi="Times New Roman" w:cs="Times New Roman"/>
          <w:sz w:val="24"/>
          <w:szCs w:val="24"/>
          <w:lang w:eastAsia="ru-RU"/>
        </w:rPr>
        <w:t xml:space="preserve">учреждение </w:t>
      </w:r>
      <w:r w:rsidR="00EC320F">
        <w:rPr>
          <w:rFonts w:ascii="Times New Roman" w:eastAsia="Times New Roman" w:hAnsi="Times New Roman" w:cs="Times New Roman"/>
          <w:sz w:val="24"/>
          <w:szCs w:val="24"/>
          <w:lang w:eastAsia="ru-RU"/>
        </w:rPr>
        <w:t xml:space="preserve"> Пушкинского</w:t>
      </w:r>
      <w:proofErr w:type="gramEnd"/>
      <w:r w:rsidR="00EC320F">
        <w:rPr>
          <w:rFonts w:ascii="Times New Roman" w:eastAsia="Times New Roman" w:hAnsi="Times New Roman" w:cs="Times New Roman"/>
          <w:sz w:val="24"/>
          <w:szCs w:val="24"/>
          <w:lang w:eastAsia="ru-RU"/>
        </w:rPr>
        <w:t xml:space="preserve"> городского округа </w:t>
      </w:r>
      <w:r>
        <w:rPr>
          <w:rFonts w:ascii="Times New Roman" w:eastAsia="Times New Roman" w:hAnsi="Times New Roman" w:cs="Times New Roman"/>
          <w:sz w:val="24"/>
          <w:szCs w:val="24"/>
          <w:lang w:eastAsia="ru-RU"/>
        </w:rPr>
        <w:t>«Пушкинская электросеть».</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Сокращенное наименование: МАУ «Пушкинская электросеть».</w:t>
      </w:r>
    </w:p>
    <w:p w:rsidR="008A504C" w:rsidRDefault="008A504C" w:rsidP="008A50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1.3. Место нахождения Учреждения: 14120</w:t>
      </w:r>
      <w:r w:rsidR="002E13E8">
        <w:rPr>
          <w:rFonts w:ascii="Times New Roman" w:eastAsia="Times New Roman" w:hAnsi="Times New Roman" w:cs="Times New Roman"/>
          <w:sz w:val="24"/>
          <w:szCs w:val="24"/>
          <w:lang w:eastAsia="ru-RU"/>
        </w:rPr>
        <w:t>6</w:t>
      </w:r>
      <w:r>
        <w:rPr>
          <w:rFonts w:ascii="Times New Roman" w:hAnsi="Times New Roman" w:cs="Times New Roman"/>
          <w:sz w:val="24"/>
          <w:szCs w:val="24"/>
        </w:rPr>
        <w:t>,</w:t>
      </w:r>
      <w:r w:rsidR="00377C12">
        <w:rPr>
          <w:rFonts w:ascii="Times New Roman" w:hAnsi="Times New Roman" w:cs="Times New Roman"/>
          <w:sz w:val="24"/>
          <w:szCs w:val="24"/>
        </w:rPr>
        <w:t xml:space="preserve"> </w:t>
      </w:r>
      <w:r w:rsidR="00EC320F">
        <w:rPr>
          <w:rFonts w:ascii="Times New Roman" w:hAnsi="Times New Roman" w:cs="Times New Roman"/>
          <w:sz w:val="24"/>
          <w:szCs w:val="24"/>
        </w:rPr>
        <w:t>Московская обл., г.</w:t>
      </w:r>
      <w:r w:rsidR="002A5B7F">
        <w:rPr>
          <w:rFonts w:ascii="Times New Roman" w:hAnsi="Times New Roman" w:cs="Times New Roman"/>
          <w:sz w:val="24"/>
          <w:szCs w:val="24"/>
        </w:rPr>
        <w:t xml:space="preserve"> </w:t>
      </w:r>
      <w:r w:rsidR="00EC320F">
        <w:rPr>
          <w:rFonts w:ascii="Times New Roman" w:hAnsi="Times New Roman" w:cs="Times New Roman"/>
          <w:sz w:val="24"/>
          <w:szCs w:val="24"/>
        </w:rPr>
        <w:t>Пушкино, ул. Лесная,</w:t>
      </w:r>
      <w:r w:rsidR="002A5B7F">
        <w:rPr>
          <w:rFonts w:ascii="Times New Roman" w:hAnsi="Times New Roman" w:cs="Times New Roman"/>
          <w:sz w:val="24"/>
          <w:szCs w:val="24"/>
        </w:rPr>
        <w:t xml:space="preserve"> </w:t>
      </w:r>
      <w:r w:rsidR="00A83696">
        <w:rPr>
          <w:rFonts w:ascii="Times New Roman" w:hAnsi="Times New Roman" w:cs="Times New Roman"/>
          <w:sz w:val="24"/>
          <w:szCs w:val="24"/>
        </w:rPr>
        <w:t>д.</w:t>
      </w:r>
      <w:bookmarkStart w:id="0" w:name="_GoBack"/>
      <w:bookmarkEnd w:id="0"/>
      <w:r>
        <w:rPr>
          <w:rFonts w:ascii="Times New Roman" w:hAnsi="Times New Roman" w:cs="Times New Roman"/>
          <w:sz w:val="24"/>
          <w:szCs w:val="24"/>
        </w:rPr>
        <w:t>17, почтовый адрес – тот же.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Правовой статус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2.1. Учреждение является юридическим лицом с момента государственной регистрации и вправе: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своего имени приобретать имущественные и неимущественные права, нести обязанности, выступать в качестве истца и ответчика в судах;</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отдельном балансе отражать состав и стоимость имущества, закрепленного за Учреждением на праве оперативного управления, и имущества, приобретаемого за счет доходов от предпринимательской деятельности, а также имущества, приобретаемого в результате добровольного пожертвования физических и юридических лиц;</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образованиях.</w:t>
      </w:r>
    </w:p>
    <w:p w:rsidR="00EC320F" w:rsidRDefault="008A504C" w:rsidP="008A504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sidRPr="00377C12">
        <w:rPr>
          <w:rFonts w:ascii="Times New Roman" w:eastAsia="Times New Roman" w:hAnsi="Times New Roman" w:cs="Times New Roman"/>
          <w:sz w:val="24"/>
          <w:szCs w:val="24"/>
          <w:lang w:eastAsia="ru-RU"/>
        </w:rPr>
        <w:t xml:space="preserve">Учредителем Учреждения </w:t>
      </w:r>
      <w:r w:rsidR="00EC320F">
        <w:rPr>
          <w:rFonts w:ascii="Times New Roman" w:hAnsi="Times New Roman" w:cs="Times New Roman"/>
          <w:sz w:val="24"/>
          <w:szCs w:val="24"/>
        </w:rPr>
        <w:t xml:space="preserve">является </w:t>
      </w:r>
      <w:r w:rsidR="00BB1C2E" w:rsidRPr="00377C12">
        <w:rPr>
          <w:rFonts w:ascii="Times New Roman" w:hAnsi="Times New Roman" w:cs="Times New Roman"/>
          <w:sz w:val="24"/>
          <w:szCs w:val="24"/>
        </w:rPr>
        <w:t>Пушкинский городской округ</w:t>
      </w:r>
      <w:r w:rsidR="00EC320F">
        <w:rPr>
          <w:rFonts w:ascii="Times New Roman" w:hAnsi="Times New Roman" w:cs="Times New Roman"/>
          <w:sz w:val="24"/>
          <w:szCs w:val="24"/>
        </w:rPr>
        <w:t xml:space="preserve"> Московской </w:t>
      </w:r>
      <w:r w:rsidRPr="00377C12">
        <w:rPr>
          <w:rFonts w:ascii="Times New Roman" w:hAnsi="Times New Roman" w:cs="Times New Roman"/>
          <w:sz w:val="24"/>
          <w:szCs w:val="24"/>
        </w:rPr>
        <w:t xml:space="preserve"> </w:t>
      </w:r>
      <w:r w:rsidR="00EC320F">
        <w:rPr>
          <w:rFonts w:ascii="Times New Roman" w:hAnsi="Times New Roman" w:cs="Times New Roman"/>
          <w:sz w:val="24"/>
          <w:szCs w:val="24"/>
        </w:rPr>
        <w:t xml:space="preserve"> области.</w:t>
      </w:r>
      <w:r w:rsidRPr="00377C12">
        <w:rPr>
          <w:rFonts w:ascii="Times New Roman" w:hAnsi="Times New Roman" w:cs="Times New Roman"/>
          <w:sz w:val="24"/>
          <w:szCs w:val="24"/>
        </w:rPr>
        <w:t xml:space="preserve"> </w:t>
      </w:r>
      <w:r w:rsidR="00EC320F">
        <w:rPr>
          <w:rFonts w:ascii="Times New Roman" w:hAnsi="Times New Roman" w:cs="Times New Roman"/>
          <w:sz w:val="24"/>
          <w:szCs w:val="24"/>
        </w:rPr>
        <w:t xml:space="preserve">Функции </w:t>
      </w:r>
      <w:r w:rsidR="002A5B7F">
        <w:rPr>
          <w:rFonts w:ascii="Times New Roman" w:hAnsi="Times New Roman" w:cs="Times New Roman"/>
          <w:sz w:val="24"/>
          <w:szCs w:val="24"/>
        </w:rPr>
        <w:t xml:space="preserve"> </w:t>
      </w:r>
      <w:r w:rsidR="00EC320F">
        <w:rPr>
          <w:rFonts w:ascii="Times New Roman" w:hAnsi="Times New Roman" w:cs="Times New Roman"/>
          <w:sz w:val="24"/>
          <w:szCs w:val="24"/>
        </w:rPr>
        <w:t xml:space="preserve"> и полномочия Учредителя от имени Пушкинского городского округа</w:t>
      </w:r>
      <w:r w:rsidR="00284468">
        <w:rPr>
          <w:rFonts w:ascii="Times New Roman" w:hAnsi="Times New Roman" w:cs="Times New Roman"/>
          <w:sz w:val="24"/>
          <w:szCs w:val="24"/>
        </w:rPr>
        <w:t xml:space="preserve"> Московской области осуществляет администрация Пушкинского городского округа Московской области (далее- Учредитель).</w:t>
      </w:r>
    </w:p>
    <w:p w:rsidR="00284468" w:rsidRPr="00377C12" w:rsidRDefault="00284468"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Собственником имущества Учреждения является Пушкинский городской округ Московской области. Полномочия собственника имущества Учреждения от имени Пушкинского городского округа Московской области осуществляет Комитет </w:t>
      </w:r>
      <w:proofErr w:type="gramStart"/>
      <w:r>
        <w:rPr>
          <w:rFonts w:ascii="Times New Roman" w:hAnsi="Times New Roman" w:cs="Times New Roman"/>
          <w:sz w:val="24"/>
          <w:szCs w:val="24"/>
        </w:rPr>
        <w:t>по  управлению</w:t>
      </w:r>
      <w:proofErr w:type="gramEnd"/>
      <w:r>
        <w:rPr>
          <w:rFonts w:ascii="Times New Roman" w:hAnsi="Times New Roman" w:cs="Times New Roman"/>
          <w:sz w:val="24"/>
          <w:szCs w:val="24"/>
        </w:rPr>
        <w:t xml:space="preserve"> имуществом администрации Пушкинского городского округа (далее- Уполномоченный орган).</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 Учреждение не несет ответственности по о</w:t>
      </w:r>
      <w:r w:rsidR="00284468">
        <w:rPr>
          <w:rFonts w:ascii="Times New Roman" w:eastAsia="Times New Roman" w:hAnsi="Times New Roman" w:cs="Times New Roman"/>
          <w:sz w:val="24"/>
          <w:szCs w:val="24"/>
          <w:lang w:eastAsia="ru-RU"/>
        </w:rPr>
        <w:t>бязательствам У</w:t>
      </w:r>
      <w:r>
        <w:rPr>
          <w:rFonts w:ascii="Times New Roman" w:eastAsia="Times New Roman" w:hAnsi="Times New Roman" w:cs="Times New Roman"/>
          <w:sz w:val="24"/>
          <w:szCs w:val="24"/>
          <w:lang w:eastAsia="ru-RU"/>
        </w:rPr>
        <w:t>чредителя.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Учреждение в своей деятельности руководствуется действующим законодательством Российской Федерации, Московской области, нормативными правовыми актами</w:t>
      </w:r>
      <w:r w:rsidR="00150C2C">
        <w:rPr>
          <w:rFonts w:ascii="Times New Roman" w:eastAsia="Times New Roman" w:hAnsi="Times New Roman" w:cs="Times New Roman"/>
          <w:sz w:val="24"/>
          <w:szCs w:val="24"/>
          <w:lang w:eastAsia="ru-RU"/>
        </w:rPr>
        <w:t xml:space="preserve"> Пушкинского</w:t>
      </w:r>
      <w:r>
        <w:rPr>
          <w:rFonts w:ascii="Times New Roman" w:eastAsia="Times New Roman" w:hAnsi="Times New Roman" w:cs="Times New Roman"/>
          <w:sz w:val="24"/>
          <w:szCs w:val="24"/>
          <w:lang w:eastAsia="ru-RU"/>
        </w:rPr>
        <w:t xml:space="preserve"> городского округа Московской области и настоящим Уставом.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Учреждение вправе с согласия учредителя выступать в качестве учредителя юридических лиц в установленном законом порядке.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Учреждение вправе осуществлять приносящую доходы деятельность в соответствии с целями</w:t>
      </w:r>
      <w:r w:rsidR="00284468">
        <w:rPr>
          <w:rFonts w:ascii="Times New Roman" w:eastAsia="Times New Roman" w:hAnsi="Times New Roman" w:cs="Times New Roman"/>
          <w:sz w:val="24"/>
          <w:szCs w:val="24"/>
          <w:lang w:eastAsia="ru-RU"/>
        </w:rPr>
        <w:t xml:space="preserve"> уставной деятельности. Доходы У</w:t>
      </w:r>
      <w:r>
        <w:rPr>
          <w:rFonts w:ascii="Times New Roman" w:eastAsia="Times New Roman" w:hAnsi="Times New Roman" w:cs="Times New Roman"/>
          <w:sz w:val="24"/>
          <w:szCs w:val="24"/>
          <w:lang w:eastAsia="ru-RU"/>
        </w:rPr>
        <w:t>чреждения поступают в его самостоятельное распоряжение и используются им для достижения целей, ради которых оно создано.</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Учреждение обязано:</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исполнять требования законодательства Российской Федерации;</w:t>
      </w:r>
    </w:p>
    <w:p w:rsidR="008A504C" w:rsidRDefault="00284468"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выполнять установленное У</w:t>
      </w:r>
      <w:r w:rsidR="008A504C">
        <w:rPr>
          <w:rFonts w:ascii="Times New Roman" w:eastAsia="Times New Roman" w:hAnsi="Times New Roman" w:cs="Times New Roman"/>
          <w:sz w:val="24"/>
          <w:szCs w:val="24"/>
          <w:lang w:eastAsia="ru-RU"/>
        </w:rPr>
        <w:t>чредителем муниципальное задание;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1F50A3">
        <w:rPr>
          <w:rFonts w:ascii="Times New Roman" w:eastAsia="Times New Roman" w:hAnsi="Times New Roman" w:cs="Times New Roman"/>
          <w:sz w:val="24"/>
          <w:szCs w:val="24"/>
          <w:lang w:eastAsia="ru-RU"/>
        </w:rPr>
        <w:t xml:space="preserve"> </w:t>
      </w:r>
      <w:r w:rsidR="00284468">
        <w:rPr>
          <w:rFonts w:ascii="Times New Roman" w:eastAsia="Times New Roman" w:hAnsi="Times New Roman" w:cs="Times New Roman"/>
          <w:sz w:val="24"/>
          <w:szCs w:val="24"/>
          <w:lang w:eastAsia="ru-RU"/>
        </w:rPr>
        <w:t>вести</w:t>
      </w:r>
      <w:r>
        <w:rPr>
          <w:rFonts w:ascii="Times New Roman" w:eastAsia="Times New Roman" w:hAnsi="Times New Roman" w:cs="Times New Roman"/>
          <w:sz w:val="24"/>
          <w:szCs w:val="24"/>
          <w:lang w:eastAsia="ru-RU"/>
        </w:rPr>
        <w:t xml:space="preserve">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представлять бухгалтерск</w:t>
      </w:r>
      <w:r w:rsidR="00284468">
        <w:rPr>
          <w:rFonts w:ascii="Times New Roman" w:eastAsia="Times New Roman" w:hAnsi="Times New Roman" w:cs="Times New Roman"/>
          <w:sz w:val="24"/>
          <w:szCs w:val="24"/>
          <w:lang w:eastAsia="ru-RU"/>
        </w:rPr>
        <w:t>ую и статистическую отчетность У</w:t>
      </w:r>
      <w:r>
        <w:rPr>
          <w:rFonts w:ascii="Times New Roman" w:eastAsia="Times New Roman" w:hAnsi="Times New Roman" w:cs="Times New Roman"/>
          <w:sz w:val="24"/>
          <w:szCs w:val="24"/>
          <w:lang w:eastAsia="ru-RU"/>
        </w:rPr>
        <w:t>чредителю и в соответствующие органы в порядке и сроки, установленные законодательством</w:t>
      </w:r>
      <w:r w:rsidR="00284468">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и законодательством Московской области;</w:t>
      </w:r>
    </w:p>
    <w:p w:rsidR="008A504C" w:rsidRDefault="00284468"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предоставлять У</w:t>
      </w:r>
      <w:r w:rsidR="008A504C">
        <w:rPr>
          <w:rFonts w:ascii="Times New Roman" w:eastAsia="Times New Roman" w:hAnsi="Times New Roman" w:cs="Times New Roman"/>
          <w:sz w:val="24"/>
          <w:szCs w:val="24"/>
          <w:lang w:eastAsia="ru-RU"/>
        </w:rPr>
        <w:t>чредителю в установленные сроки необходимую финансовую документацию в порядке, установленном законодательством Российской Федерации;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нести ответственность за неисполнение или ненадлежащее исполнение своих обязательств, возникающих из договоров и по другим основаниям в соответствии с законодательством</w:t>
      </w:r>
      <w:r w:rsidR="00284468">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и законодательством Московской области;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обеспечивать сохранность, эффективное и целевое использование имущества, закрепленного за Учреждением на праве оперативного управления;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ежегодно опубликовывать отчеты о своей деятельности и об использовании закрепленного за Учреждением имущ</w:t>
      </w:r>
      <w:r w:rsidR="001F50A3">
        <w:rPr>
          <w:rFonts w:ascii="Times New Roman" w:eastAsia="Times New Roman" w:hAnsi="Times New Roman" w:cs="Times New Roman"/>
          <w:sz w:val="24"/>
          <w:szCs w:val="24"/>
          <w:lang w:eastAsia="ru-RU"/>
        </w:rPr>
        <w:t>ества в определенных Учредителем средствах массовой информации;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исполнять иные обязанности, предусмотренные законодательством</w:t>
      </w:r>
      <w:r w:rsidR="001F50A3">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и законодательством Московской области.</w:t>
      </w:r>
    </w:p>
    <w:p w:rsidR="008A504C" w:rsidRDefault="008A504C" w:rsidP="00505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D0247E">
        <w:rPr>
          <w:rFonts w:ascii="Times New Roman" w:eastAsia="Times New Roman" w:hAnsi="Times New Roman" w:cs="Times New Roman"/>
          <w:sz w:val="24"/>
          <w:szCs w:val="24"/>
          <w:lang w:eastAsia="ru-RU"/>
        </w:rPr>
        <w:t xml:space="preserve">По согласованию с Учредителем </w:t>
      </w:r>
      <w:r>
        <w:rPr>
          <w:rFonts w:ascii="Times New Roman" w:eastAsia="Times New Roman" w:hAnsi="Times New Roman" w:cs="Times New Roman"/>
          <w:sz w:val="24"/>
          <w:szCs w:val="24"/>
          <w:lang w:eastAsia="ru-RU"/>
        </w:rPr>
        <w:t xml:space="preserve">Учреждение определяет и устанавливает систему оплаты труда, </w:t>
      </w:r>
      <w:r w:rsidRPr="009A4A0D">
        <w:rPr>
          <w:rFonts w:ascii="Times New Roman" w:eastAsia="Times New Roman" w:hAnsi="Times New Roman" w:cs="Times New Roman"/>
          <w:sz w:val="24"/>
          <w:szCs w:val="24"/>
          <w:lang w:eastAsia="ru-RU"/>
        </w:rPr>
        <w:t xml:space="preserve">порядок и размеры стимулирующих и компенсационных выплат, </w:t>
      </w:r>
      <w:r>
        <w:rPr>
          <w:rFonts w:ascii="Times New Roman" w:eastAsia="Times New Roman" w:hAnsi="Times New Roman" w:cs="Times New Roman"/>
          <w:sz w:val="24"/>
          <w:szCs w:val="24"/>
          <w:lang w:eastAsia="ru-RU"/>
        </w:rPr>
        <w:t>структуру</w:t>
      </w:r>
      <w:r w:rsidR="00ED0530">
        <w:rPr>
          <w:rFonts w:ascii="Times New Roman" w:eastAsia="Times New Roman" w:hAnsi="Times New Roman" w:cs="Times New Roman"/>
          <w:sz w:val="24"/>
          <w:szCs w:val="24"/>
          <w:lang w:eastAsia="ru-RU"/>
        </w:rPr>
        <w:t xml:space="preserve"> и ш</w:t>
      </w:r>
      <w:r w:rsidR="001F50A3">
        <w:rPr>
          <w:rFonts w:ascii="Times New Roman" w:eastAsia="Times New Roman" w:hAnsi="Times New Roman" w:cs="Times New Roman"/>
          <w:sz w:val="24"/>
          <w:szCs w:val="24"/>
          <w:lang w:eastAsia="ru-RU"/>
        </w:rPr>
        <w:t>татное рас</w:t>
      </w:r>
      <w:r w:rsidR="00E40B09">
        <w:rPr>
          <w:rFonts w:ascii="Times New Roman" w:eastAsia="Times New Roman" w:hAnsi="Times New Roman" w:cs="Times New Roman"/>
          <w:sz w:val="24"/>
          <w:szCs w:val="24"/>
          <w:lang w:eastAsia="ru-RU"/>
        </w:rPr>
        <w:t>писание Учреждения</w:t>
      </w:r>
      <w:r w:rsidR="001F50A3">
        <w:rPr>
          <w:rFonts w:ascii="Times New Roman" w:eastAsia="Times New Roman" w:hAnsi="Times New Roman" w:cs="Times New Roman"/>
          <w:sz w:val="24"/>
          <w:szCs w:val="24"/>
          <w:lang w:eastAsia="ru-RU"/>
        </w:rPr>
        <w:t>.</w:t>
      </w:r>
    </w:p>
    <w:p w:rsidR="000B6FF5" w:rsidRDefault="000B6FF5" w:rsidP="00505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Предмет и цели деятельности</w:t>
      </w:r>
    </w:p>
    <w:p w:rsidR="008A504C" w:rsidRDefault="001F50A3" w:rsidP="008A504C">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ru-RU"/>
        </w:rPr>
        <w:br/>
        <w:t xml:space="preserve">3.1. </w:t>
      </w:r>
      <w:proofErr w:type="gramStart"/>
      <w:r>
        <w:rPr>
          <w:rFonts w:ascii="Times New Roman" w:eastAsia="Times New Roman" w:hAnsi="Times New Roman" w:cs="Times New Roman"/>
          <w:sz w:val="24"/>
          <w:szCs w:val="24"/>
          <w:lang w:eastAsia="ru-RU"/>
        </w:rPr>
        <w:t>Целью  создания</w:t>
      </w:r>
      <w:proofErr w:type="gramEnd"/>
      <w:r>
        <w:rPr>
          <w:rFonts w:ascii="Times New Roman" w:eastAsia="Times New Roman" w:hAnsi="Times New Roman" w:cs="Times New Roman"/>
          <w:sz w:val="24"/>
          <w:szCs w:val="24"/>
          <w:lang w:eastAsia="ru-RU"/>
        </w:rPr>
        <w:t xml:space="preserve"> Учреждения являе</w:t>
      </w:r>
      <w:r w:rsidR="008A504C">
        <w:rPr>
          <w:rFonts w:ascii="Times New Roman" w:eastAsia="Times New Roman" w:hAnsi="Times New Roman" w:cs="Times New Roman"/>
          <w:sz w:val="24"/>
          <w:szCs w:val="24"/>
          <w:lang w:eastAsia="ru-RU"/>
        </w:rPr>
        <w:t xml:space="preserve">тся </w:t>
      </w:r>
      <w:r w:rsidR="008A504C">
        <w:rPr>
          <w:rFonts w:ascii="Times New Roman" w:hAnsi="Times New Roman" w:cs="Times New Roman"/>
          <w:sz w:val="24"/>
          <w:szCs w:val="24"/>
        </w:rPr>
        <w:t>удовлетворение общественных потребностей</w:t>
      </w:r>
      <w:r>
        <w:rPr>
          <w:rFonts w:ascii="Times New Roman" w:hAnsi="Times New Roman" w:cs="Times New Roman"/>
          <w:sz w:val="24"/>
          <w:szCs w:val="24"/>
        </w:rPr>
        <w:t xml:space="preserve">. </w:t>
      </w:r>
    </w:p>
    <w:p w:rsidR="008A504C" w:rsidRDefault="001F50A3" w:rsidP="008A504C">
      <w:pPr>
        <w:pStyle w:val="a3"/>
        <w:widowControl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3.2.</w:t>
      </w:r>
      <w:r w:rsidR="008A504C">
        <w:rPr>
          <w:rFonts w:ascii="Times New Roman" w:eastAsia="Times New Roman" w:hAnsi="Times New Roman" w:cs="Times New Roman"/>
          <w:sz w:val="24"/>
          <w:szCs w:val="24"/>
          <w:lang w:eastAsia="ru-RU"/>
        </w:rPr>
        <w:t>Основной деятельностью Учреждения является</w:t>
      </w:r>
      <w:r w:rsidR="008A504C">
        <w:rPr>
          <w:rFonts w:ascii="Times New Roman" w:hAnsi="Times New Roman" w:cs="Times New Roman"/>
          <w:sz w:val="24"/>
          <w:szCs w:val="24"/>
        </w:rPr>
        <w:t xml:space="preserve"> оказание услуг в сфере электроэнергетики на территории</w:t>
      </w:r>
      <w:r w:rsidR="00046E29">
        <w:rPr>
          <w:rFonts w:ascii="Times New Roman" w:hAnsi="Times New Roman" w:cs="Times New Roman"/>
          <w:sz w:val="24"/>
          <w:szCs w:val="24"/>
        </w:rPr>
        <w:t xml:space="preserve"> Пушкинского</w:t>
      </w:r>
      <w:r w:rsidR="008A504C">
        <w:rPr>
          <w:rFonts w:ascii="Times New Roman" w:hAnsi="Times New Roman" w:cs="Times New Roman"/>
          <w:sz w:val="24"/>
          <w:szCs w:val="24"/>
        </w:rPr>
        <w:t xml:space="preserve"> городского округа Московской области.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Учреждение выполняет муниципальное задание в соответствии с предусмотренными настоящим Уставом видами деятельности, которые формируются для Учреждения Учредителем.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Кроме муниципального задания Учреждение по своему усмотрению вправе выполнять работы, оказывать услуги, относящиеся к его основной деятельности, для физических и юридических лиц</w:t>
      </w:r>
      <w:r w:rsidR="001F50A3">
        <w:rPr>
          <w:rFonts w:ascii="Times New Roman" w:eastAsia="Times New Roman" w:hAnsi="Times New Roman" w:cs="Times New Roman"/>
          <w:sz w:val="24"/>
          <w:szCs w:val="24"/>
          <w:lang w:eastAsia="ru-RU"/>
        </w:rPr>
        <w:t xml:space="preserve"> за плату и на одинаковых при оказании однородных услуг условиях</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в порядке, установленном федеральными законами.</w:t>
      </w:r>
    </w:p>
    <w:p w:rsidR="008A504C" w:rsidRPr="009A4A0D" w:rsidRDefault="008A504C" w:rsidP="008A504C">
      <w:pPr>
        <w:spacing w:after="0" w:line="240" w:lineRule="auto"/>
        <w:jc w:val="both"/>
        <w:rPr>
          <w:rFonts w:ascii="Times New Roman" w:eastAsia="Times New Roman" w:hAnsi="Times New Roman" w:cs="Times New Roman"/>
          <w:sz w:val="24"/>
          <w:szCs w:val="24"/>
          <w:lang w:eastAsia="ru-RU"/>
        </w:rPr>
      </w:pPr>
      <w:r w:rsidRPr="009A4A0D">
        <w:rPr>
          <w:rFonts w:ascii="Times New Roman" w:eastAsia="Times New Roman" w:hAnsi="Times New Roman" w:cs="Times New Roman"/>
          <w:sz w:val="24"/>
          <w:szCs w:val="24"/>
          <w:lang w:eastAsia="ru-RU"/>
        </w:rPr>
        <w:t>3.5. Учреждение строит свои </w:t>
      </w:r>
      <w:hyperlink r:id="rId5" w:tooltip="Взаимоотношение" w:history="1">
        <w:r w:rsidRPr="009A4A0D">
          <w:rPr>
            <w:rStyle w:val="a4"/>
            <w:rFonts w:ascii="Times New Roman" w:eastAsia="Times New Roman" w:hAnsi="Times New Roman" w:cs="Times New Roman"/>
            <w:color w:val="auto"/>
            <w:sz w:val="24"/>
            <w:szCs w:val="24"/>
            <w:u w:val="none"/>
            <w:lang w:eastAsia="ru-RU"/>
          </w:rPr>
          <w:t>взаимоотношения</w:t>
        </w:r>
      </w:hyperlink>
      <w:r w:rsidRPr="009A4A0D">
        <w:rPr>
          <w:rFonts w:ascii="Times New Roman" w:eastAsia="Times New Roman" w:hAnsi="Times New Roman" w:cs="Times New Roman"/>
          <w:sz w:val="24"/>
          <w:szCs w:val="24"/>
          <w:lang w:eastAsia="ru-RU"/>
        </w:rPr>
        <w:t> с другими организациями и гражданами во всех сферах своей деятельности на основании договоров.</w:t>
      </w:r>
    </w:p>
    <w:p w:rsidR="008A504C" w:rsidRPr="009A4A0D" w:rsidRDefault="008A504C" w:rsidP="00B12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sz w:val="24"/>
          <w:szCs w:val="24"/>
          <w:lang w:eastAsia="ru-RU"/>
        </w:rPr>
      </w:pPr>
      <w:r w:rsidRPr="009A4A0D">
        <w:rPr>
          <w:rFonts w:ascii="Times New Roman" w:eastAsia="Times New Roman" w:hAnsi="Times New Roman" w:cs="Times New Roman"/>
          <w:sz w:val="24"/>
          <w:szCs w:val="24"/>
          <w:lang w:eastAsia="ru-RU"/>
        </w:rPr>
        <w:t xml:space="preserve">3.6  </w:t>
      </w:r>
      <w:hyperlink r:id="rId6" w:tooltip="Взаимоотношение" w:history="1">
        <w:r w:rsidRPr="009A4A0D">
          <w:rPr>
            <w:rStyle w:val="a4"/>
            <w:rFonts w:ascii="Times New Roman" w:eastAsia="Times New Roman" w:hAnsi="Times New Roman" w:cs="Times New Roman"/>
            <w:color w:val="auto"/>
            <w:sz w:val="24"/>
            <w:szCs w:val="24"/>
            <w:u w:val="none"/>
            <w:lang w:eastAsia="ru-RU"/>
          </w:rPr>
          <w:t xml:space="preserve">Учреждение имеет право </w:t>
        </w:r>
      </w:hyperlink>
      <w:hyperlink r:id="rId7" w:tooltip="Взаимоотношение" w:history="1">
        <w:r w:rsidRPr="009A4A0D">
          <w:rPr>
            <w:rStyle w:val="a4"/>
            <w:rFonts w:ascii="Times New Roman" w:eastAsia="Times New Roman" w:hAnsi="Times New Roman" w:cs="Times New Roman"/>
            <w:color w:val="auto"/>
            <w:sz w:val="24"/>
            <w:szCs w:val="24"/>
            <w:u w:val="none"/>
            <w:lang w:eastAsia="ru-RU"/>
          </w:rPr>
          <w:t>привлекать для осуществления своей деятельности на договорных основах организации и иных участников гражданского оборота</w:t>
        </w:r>
      </w:hyperlink>
      <w:r w:rsidRPr="009A4A0D">
        <w:rPr>
          <w:rFonts w:ascii="Times New Roman" w:eastAsia="Times New Roman" w:hAnsi="Times New Roman" w:cs="Times New Roman"/>
          <w:sz w:val="24"/>
          <w:szCs w:val="24"/>
          <w:lang w:eastAsia="ru-RU"/>
        </w:rPr>
        <w:t>.</w:t>
      </w:r>
    </w:p>
    <w:p w:rsidR="008A504C" w:rsidRDefault="001F50A3" w:rsidP="00B12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3.7. Для </w:t>
      </w:r>
      <w:proofErr w:type="gramStart"/>
      <w:r>
        <w:rPr>
          <w:rFonts w:ascii="Times New Roman" w:eastAsia="Times New Roman" w:hAnsi="Times New Roman" w:cs="Times New Roman"/>
          <w:sz w:val="24"/>
          <w:szCs w:val="24"/>
          <w:lang w:eastAsia="ru-RU"/>
        </w:rPr>
        <w:t>достижения  указанной</w:t>
      </w:r>
      <w:proofErr w:type="gramEnd"/>
      <w:r>
        <w:rPr>
          <w:rFonts w:ascii="Times New Roman" w:eastAsia="Times New Roman" w:hAnsi="Times New Roman" w:cs="Times New Roman"/>
          <w:sz w:val="24"/>
          <w:szCs w:val="24"/>
          <w:lang w:eastAsia="ru-RU"/>
        </w:rPr>
        <w:t xml:space="preserve">  цели</w:t>
      </w:r>
      <w:r w:rsidR="008A504C">
        <w:rPr>
          <w:rFonts w:ascii="Times New Roman" w:eastAsia="Times New Roman" w:hAnsi="Times New Roman" w:cs="Times New Roman"/>
          <w:sz w:val="24"/>
          <w:szCs w:val="24"/>
          <w:lang w:eastAsia="ru-RU"/>
        </w:rPr>
        <w:t xml:space="preserve"> Учреждение осуществляет следующие основные виды деятельности:</w:t>
      </w:r>
    </w:p>
    <w:p w:rsidR="0040509A" w:rsidRDefault="0040509A" w:rsidP="004050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эксплуатация, техническое обслуживание и ремонт электрических сетей уличного освещения, юридических и физических лиц;</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работ в сфере электроэнергетики по строительству, реконструкции и капитальному ремонт</w:t>
      </w:r>
      <w:r w:rsidR="00E40B09">
        <w:rPr>
          <w:rFonts w:ascii="Times New Roman" w:hAnsi="Times New Roman" w:cs="Times New Roman"/>
          <w:sz w:val="24"/>
          <w:szCs w:val="24"/>
        </w:rPr>
        <w:t>у</w:t>
      </w:r>
      <w:r>
        <w:rPr>
          <w:rFonts w:ascii="Times New Roman" w:hAnsi="Times New Roman" w:cs="Times New Roman"/>
          <w:sz w:val="24"/>
          <w:szCs w:val="24"/>
        </w:rPr>
        <w:t xml:space="preserve"> существующих сетей</w:t>
      </w:r>
      <w:r w:rsidR="00E63CD5" w:rsidRPr="00E63CD5">
        <w:rPr>
          <w:rFonts w:ascii="Times New Roman" w:hAnsi="Times New Roman" w:cs="Times New Roman"/>
          <w:sz w:val="24"/>
          <w:szCs w:val="24"/>
        </w:rPr>
        <w:t>;</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монтаж, наладка и ремонт </w:t>
      </w:r>
      <w:proofErr w:type="spellStart"/>
      <w:r>
        <w:rPr>
          <w:rFonts w:ascii="Times New Roman" w:hAnsi="Times New Roman" w:cs="Times New Roman"/>
          <w:sz w:val="24"/>
          <w:szCs w:val="24"/>
        </w:rPr>
        <w:t>энергообъектов</w:t>
      </w:r>
      <w:proofErr w:type="spellEnd"/>
      <w:r>
        <w:rPr>
          <w:rFonts w:ascii="Times New Roman" w:hAnsi="Times New Roman" w:cs="Times New Roman"/>
          <w:sz w:val="24"/>
          <w:szCs w:val="24"/>
        </w:rPr>
        <w:t>, электроэнергетического оборудования и электроустановок;</w:t>
      </w:r>
    </w:p>
    <w:p w:rsidR="008A504C" w:rsidRPr="006D50FF" w:rsidRDefault="008A504C" w:rsidP="008A504C">
      <w:pPr>
        <w:spacing w:after="0" w:line="240" w:lineRule="auto"/>
        <w:jc w:val="both"/>
        <w:rPr>
          <w:rFonts w:ascii="Times New Roman" w:hAnsi="Times New Roman" w:cs="Times New Roman"/>
          <w:sz w:val="24"/>
          <w:szCs w:val="24"/>
        </w:rPr>
      </w:pPr>
      <w:r w:rsidRPr="006D50FF">
        <w:rPr>
          <w:rFonts w:ascii="Times New Roman" w:hAnsi="Times New Roman" w:cs="Times New Roman"/>
          <w:sz w:val="24"/>
          <w:szCs w:val="24"/>
        </w:rPr>
        <w:t>- проведение электрических испытаний электроустановок, электроэнергетического оборудования, электр</w:t>
      </w:r>
      <w:r w:rsidR="00C2161E" w:rsidRPr="006D50FF">
        <w:rPr>
          <w:rFonts w:ascii="Times New Roman" w:hAnsi="Times New Roman" w:cs="Times New Roman"/>
          <w:sz w:val="24"/>
          <w:szCs w:val="24"/>
        </w:rPr>
        <w:t>озащитных средств и инструмента;</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проектирование электрических распределительных сетей напряжением до 1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до 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включительно, а также систем управления, защиты, автоматики и сигнализации и измерений на постоянном и переменном токе для электрических распределительных сетей;</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проектирование наружных и внутренних сетей освещения;</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проектирование инженерных сетей для электроснабжения отдельных потребителей, включая электротермические установки, электрическое освещение, сети автоматизации и КИП;</w:t>
      </w:r>
    </w:p>
    <w:p w:rsidR="00204F4A" w:rsidRPr="006D50FF" w:rsidRDefault="00204F4A" w:rsidP="008A504C">
      <w:pPr>
        <w:spacing w:after="0" w:line="240" w:lineRule="auto"/>
        <w:jc w:val="both"/>
        <w:rPr>
          <w:rFonts w:ascii="Times New Roman" w:hAnsi="Times New Roman" w:cs="Times New Roman"/>
          <w:sz w:val="24"/>
          <w:szCs w:val="24"/>
        </w:rPr>
      </w:pPr>
      <w:r w:rsidRPr="006D50FF">
        <w:rPr>
          <w:rFonts w:ascii="Times New Roman" w:hAnsi="Times New Roman" w:cs="Times New Roman"/>
          <w:sz w:val="24"/>
          <w:szCs w:val="24"/>
        </w:rPr>
        <w:t>- выполнение строительно-монтажных работ в сфере электроснабжения и связи;</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консультационные услуги по вопросам электроснабжения, передачи электроэнергии, технологического присоединения.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Учреждение вправе осуществлять следующие виды деятельности, в том числе приносящие доход, не являющиеся основными видами деятельности Учреждения, лишь постольку, поскольку это служит достижению целей, ради которых оно создано:</w:t>
      </w:r>
    </w:p>
    <w:p w:rsidR="008A504C" w:rsidRDefault="008A504C" w:rsidP="008A504C">
      <w:pPr>
        <w:spacing w:after="0"/>
        <w:rPr>
          <w:sz w:val="20"/>
          <w:szCs w:val="20"/>
        </w:rPr>
      </w:pPr>
      <w:r>
        <w:rPr>
          <w:rFonts w:ascii="Times New Roman" w:hAnsi="Times New Roman" w:cs="Times New Roman"/>
          <w:sz w:val="24"/>
          <w:szCs w:val="24"/>
        </w:rPr>
        <w:t>- сдача в аренду недвижимого и особо ценного движимого имущества, принадлежащего Учреждению на праве оперативного управления, с с</w:t>
      </w:r>
      <w:r w:rsidR="00F470E7">
        <w:rPr>
          <w:rFonts w:ascii="Times New Roman" w:hAnsi="Times New Roman" w:cs="Times New Roman"/>
          <w:sz w:val="24"/>
          <w:szCs w:val="24"/>
        </w:rPr>
        <w:t xml:space="preserve">огласия собственника </w:t>
      </w:r>
      <w:proofErr w:type="gramStart"/>
      <w:r w:rsidR="00F470E7">
        <w:rPr>
          <w:rFonts w:ascii="Times New Roman" w:hAnsi="Times New Roman" w:cs="Times New Roman"/>
          <w:sz w:val="24"/>
          <w:szCs w:val="24"/>
        </w:rPr>
        <w:t xml:space="preserve">имущества </w:t>
      </w:r>
      <w:r>
        <w:rPr>
          <w:rFonts w:ascii="Times New Roman" w:hAnsi="Times New Roman" w:cs="Times New Roman"/>
          <w:sz w:val="24"/>
          <w:szCs w:val="24"/>
        </w:rPr>
        <w:t>;</w:t>
      </w:r>
      <w:proofErr w:type="gramEnd"/>
      <w:r>
        <w:rPr>
          <w:sz w:val="20"/>
          <w:szCs w:val="20"/>
        </w:rPr>
        <w:t xml:space="preserve"> </w:t>
      </w:r>
    </w:p>
    <w:p w:rsidR="008A504C" w:rsidRDefault="008A504C" w:rsidP="008A504C">
      <w:pPr>
        <w:spacing w:after="0"/>
        <w:rPr>
          <w:sz w:val="20"/>
          <w:szCs w:val="20"/>
        </w:rPr>
      </w:pPr>
      <w:r>
        <w:rPr>
          <w:rFonts w:ascii="Times New Roman" w:hAnsi="Times New Roman" w:cs="Times New Roman"/>
          <w:sz w:val="24"/>
          <w:szCs w:val="24"/>
        </w:rPr>
        <w:t>- проектирование и строительство зданий и сооружений;</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оказание услуг физическим и юридическим лицам по перевозке грузов имеющимся в распоряжении Учреждения автотранспортом и </w:t>
      </w:r>
      <w:proofErr w:type="gramStart"/>
      <w:r>
        <w:rPr>
          <w:rFonts w:ascii="Times New Roman" w:hAnsi="Times New Roman" w:cs="Times New Roman"/>
          <w:sz w:val="24"/>
          <w:szCs w:val="24"/>
        </w:rPr>
        <w:t>другими</w:t>
      </w:r>
      <w:r w:rsidR="002A5B7F">
        <w:rPr>
          <w:rFonts w:ascii="Times New Roman" w:hAnsi="Times New Roman" w:cs="Times New Roman"/>
          <w:sz w:val="24"/>
          <w:szCs w:val="24"/>
        </w:rPr>
        <w:t xml:space="preserve"> </w:t>
      </w:r>
      <w:r>
        <w:rPr>
          <w:rFonts w:ascii="Times New Roman" w:hAnsi="Times New Roman" w:cs="Times New Roman"/>
          <w:sz w:val="24"/>
          <w:szCs w:val="24"/>
        </w:rPr>
        <w:t xml:space="preserve"> машинами</w:t>
      </w:r>
      <w:proofErr w:type="gramEnd"/>
      <w:r>
        <w:rPr>
          <w:rFonts w:ascii="Times New Roman" w:hAnsi="Times New Roman" w:cs="Times New Roman"/>
          <w:sz w:val="24"/>
          <w:szCs w:val="24"/>
        </w:rPr>
        <w:t xml:space="preserve"> и механизмами;</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услуг связи;</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функций заказчика по строительству, реконструкции и перспективному развитию городских сетей кабельного телевидения, линейно-кабельных сооружений телефонной связи (инжиниринговые услуги);</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работ по устройству и монтажу наружных сетей связи, радио, телевидения;</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посреднические, консалтинговые, агентские, маркетинговые, консультационные, экспертные, рекламные услуги;</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торгово-закупочная деятельность в области энергетики и связи;</w:t>
      </w:r>
    </w:p>
    <w:p w:rsidR="008A504C" w:rsidRDefault="008A504C" w:rsidP="008A50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осуществление инвестиционной деятельности на территории Российской Федерации и за рубежом.</w:t>
      </w:r>
    </w:p>
    <w:p w:rsidR="008A504C" w:rsidRDefault="008A504C" w:rsidP="008A504C">
      <w:pPr>
        <w:spacing w:after="0" w:line="240" w:lineRule="auto"/>
        <w:jc w:val="both"/>
        <w:rPr>
          <w:rFonts w:ascii="Times New Roman" w:hAnsi="Times New Roman" w:cs="Times New Roman"/>
          <w:sz w:val="24"/>
          <w:szCs w:val="24"/>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Имущество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4.1. Имущество Учреждения </w:t>
      </w:r>
      <w:r w:rsidR="00E40B09">
        <w:rPr>
          <w:rFonts w:ascii="Times New Roman" w:eastAsia="Times New Roman" w:hAnsi="Times New Roman" w:cs="Times New Roman"/>
          <w:sz w:val="24"/>
          <w:szCs w:val="24"/>
          <w:lang w:eastAsia="ru-RU"/>
        </w:rPr>
        <w:t xml:space="preserve">находится в муниципальной собственности Пушкинского городского округа Московской области и закреплено </w:t>
      </w:r>
      <w:r>
        <w:rPr>
          <w:rFonts w:ascii="Times New Roman" w:eastAsia="Times New Roman" w:hAnsi="Times New Roman" w:cs="Times New Roman"/>
          <w:sz w:val="24"/>
          <w:szCs w:val="24"/>
          <w:lang w:eastAsia="ru-RU"/>
        </w:rPr>
        <w:t>за ним на праве оперативного управления</w:t>
      </w:r>
      <w:r w:rsidR="00E40B09">
        <w:rPr>
          <w:rFonts w:ascii="Times New Roman" w:eastAsia="Times New Roman" w:hAnsi="Times New Roman" w:cs="Times New Roman"/>
          <w:sz w:val="24"/>
          <w:szCs w:val="24"/>
          <w:lang w:eastAsia="ru-RU"/>
        </w:rPr>
        <w:t xml:space="preserve"> согласно договору</w:t>
      </w:r>
      <w:r>
        <w:rPr>
          <w:rFonts w:ascii="Times New Roman" w:eastAsia="Times New Roman" w:hAnsi="Times New Roman" w:cs="Times New Roman"/>
          <w:sz w:val="24"/>
          <w:szCs w:val="24"/>
          <w:lang w:eastAsia="ru-RU"/>
        </w:rPr>
        <w:t>,</w:t>
      </w:r>
      <w:r w:rsidR="00E40B09">
        <w:rPr>
          <w:rFonts w:ascii="Times New Roman" w:eastAsia="Times New Roman" w:hAnsi="Times New Roman" w:cs="Times New Roman"/>
          <w:sz w:val="24"/>
          <w:szCs w:val="24"/>
          <w:lang w:eastAsia="ru-RU"/>
        </w:rPr>
        <w:t xml:space="preserve"> заключенному между Уполномоченным органом и Учреждением</w:t>
      </w:r>
      <w:r w:rsidR="002A5B7F">
        <w:rPr>
          <w:rFonts w:ascii="Times New Roman" w:eastAsia="Times New Roman" w:hAnsi="Times New Roman" w:cs="Times New Roman"/>
          <w:sz w:val="24"/>
          <w:szCs w:val="24"/>
          <w:lang w:eastAsia="ru-RU"/>
        </w:rPr>
        <w:t>.</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Учреждение в отношении закрепленного за ним имущества осуществляет в пределах, установленных законом, в соответствии с целями деятельности, заданиями </w:t>
      </w:r>
      <w:r w:rsidR="00624313">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чредителя и назначением имущества права владения, пользования и распоряжения им.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Учреждение </w:t>
      </w:r>
      <w:r w:rsidR="0091221C">
        <w:rPr>
          <w:rFonts w:ascii="Times New Roman" w:eastAsia="Times New Roman" w:hAnsi="Times New Roman" w:cs="Times New Roman"/>
          <w:sz w:val="24"/>
          <w:szCs w:val="24"/>
          <w:lang w:eastAsia="ru-RU"/>
        </w:rPr>
        <w:t>без согласия Уполномо</w:t>
      </w:r>
      <w:r w:rsidR="00E40B09">
        <w:rPr>
          <w:rFonts w:ascii="Times New Roman" w:eastAsia="Times New Roman" w:hAnsi="Times New Roman" w:cs="Times New Roman"/>
          <w:sz w:val="24"/>
          <w:szCs w:val="24"/>
          <w:lang w:eastAsia="ru-RU"/>
        </w:rPr>
        <w:t xml:space="preserve">ченного органа </w:t>
      </w:r>
      <w:r>
        <w:rPr>
          <w:rFonts w:ascii="Times New Roman" w:eastAsia="Times New Roman" w:hAnsi="Times New Roman" w:cs="Times New Roman"/>
          <w:sz w:val="24"/>
          <w:szCs w:val="24"/>
          <w:lang w:eastAsia="ru-RU"/>
        </w:rPr>
        <w:t>не вправе распоряжаться недвижимым имуществом и</w:t>
      </w:r>
      <w:r w:rsidR="0091221C">
        <w:rPr>
          <w:rFonts w:ascii="Times New Roman" w:eastAsia="Times New Roman" w:hAnsi="Times New Roman" w:cs="Times New Roman"/>
          <w:sz w:val="24"/>
          <w:szCs w:val="24"/>
          <w:lang w:eastAsia="ru-RU"/>
        </w:rPr>
        <w:t xml:space="preserve"> особо ценным </w:t>
      </w:r>
      <w:proofErr w:type="gramStart"/>
      <w:r w:rsidR="0091221C">
        <w:rPr>
          <w:rFonts w:ascii="Times New Roman" w:eastAsia="Times New Roman" w:hAnsi="Times New Roman" w:cs="Times New Roman"/>
          <w:sz w:val="24"/>
          <w:szCs w:val="24"/>
          <w:lang w:eastAsia="ru-RU"/>
        </w:rPr>
        <w:t xml:space="preserve">движимым </w:t>
      </w:r>
      <w:r>
        <w:rPr>
          <w:rFonts w:ascii="Times New Roman" w:eastAsia="Times New Roman" w:hAnsi="Times New Roman" w:cs="Times New Roman"/>
          <w:sz w:val="24"/>
          <w:szCs w:val="24"/>
          <w:lang w:eastAsia="ru-RU"/>
        </w:rPr>
        <w:t xml:space="preserve"> имуществом</w:t>
      </w:r>
      <w:proofErr w:type="gramEnd"/>
      <w:r>
        <w:rPr>
          <w:rFonts w:ascii="Times New Roman" w:eastAsia="Times New Roman" w:hAnsi="Times New Roman" w:cs="Times New Roman"/>
          <w:sz w:val="24"/>
          <w:szCs w:val="24"/>
          <w:lang w:eastAsia="ru-RU"/>
        </w:rPr>
        <w:t>,</w:t>
      </w:r>
      <w:r w:rsidR="002A5B7F">
        <w:rPr>
          <w:rFonts w:ascii="Times New Roman" w:eastAsia="Times New Roman" w:hAnsi="Times New Roman" w:cs="Times New Roman"/>
          <w:sz w:val="24"/>
          <w:szCs w:val="24"/>
          <w:lang w:eastAsia="ru-RU"/>
        </w:rPr>
        <w:t xml:space="preserve"> </w:t>
      </w:r>
      <w:r w:rsidR="0091221C">
        <w:rPr>
          <w:rFonts w:ascii="Times New Roman" w:eastAsia="Times New Roman" w:hAnsi="Times New Roman" w:cs="Times New Roman"/>
          <w:sz w:val="24"/>
          <w:szCs w:val="24"/>
          <w:lang w:eastAsia="ru-RU"/>
        </w:rPr>
        <w:t xml:space="preserve">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w:t>
      </w:r>
      <w:r>
        <w:rPr>
          <w:rFonts w:ascii="Times New Roman" w:eastAsia="Times New Roman" w:hAnsi="Times New Roman" w:cs="Times New Roman"/>
          <w:sz w:val="24"/>
          <w:szCs w:val="24"/>
          <w:lang w:eastAsia="ru-RU"/>
        </w:rPr>
        <w:t xml:space="preserve"> </w:t>
      </w:r>
      <w:r w:rsidR="0091221C">
        <w:rPr>
          <w:rFonts w:ascii="Times New Roman" w:eastAsia="Times New Roman" w:hAnsi="Times New Roman" w:cs="Times New Roman"/>
          <w:sz w:val="24"/>
          <w:szCs w:val="24"/>
          <w:lang w:eastAsia="ru-RU"/>
        </w:rPr>
        <w:t>Остальным имуществом, в том числе недвижимым имуществом, Учреждение вправе распоряжаться самостоятельно, если иное не предусмотрено частью 6 статьи 3 Федерального закона № 174-ФЗ.</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Учреждение обязано:</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закрепленное за ним муниципальное имущество по назначению в соответствии со своими уставными целями и предметом деятельности;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допускать ухудшения </w:t>
      </w:r>
      <w:proofErr w:type="gramStart"/>
      <w:r>
        <w:rPr>
          <w:rFonts w:ascii="Times New Roman" w:eastAsia="Times New Roman" w:hAnsi="Times New Roman" w:cs="Times New Roman"/>
          <w:sz w:val="24"/>
          <w:szCs w:val="24"/>
          <w:lang w:eastAsia="ru-RU"/>
        </w:rPr>
        <w:t>технического</w:t>
      </w:r>
      <w:r w:rsidR="00D95A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состояния</w:t>
      </w:r>
      <w:proofErr w:type="gramEnd"/>
      <w:r w:rsidR="002A5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осуществлять капитальный и текущий ремонт муниципального имущества, переданного </w:t>
      </w:r>
      <w:r w:rsidR="0039106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чреждению на праве оперативного управления.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Право оперативного управления в отношении муниципального имущества, принадлежащего Учреждению, возникает у Учреждения с момента передачи имущества, если иное не установлено законом и иными правовыми актами или решением </w:t>
      </w:r>
      <w:r w:rsidR="0091221C">
        <w:rPr>
          <w:rFonts w:ascii="Times New Roman" w:eastAsia="Times New Roman" w:hAnsi="Times New Roman" w:cs="Times New Roman"/>
          <w:sz w:val="24"/>
          <w:szCs w:val="24"/>
          <w:lang w:eastAsia="ru-RU"/>
        </w:rPr>
        <w:t>Уполномоченного органа.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 Право оперативного управления имуществом прекращается по основаниям и в порядке, предусмотренном законодательством Российской Федерации, Московской области, а также в случаях правомерного изъятия иму</w:t>
      </w:r>
      <w:r w:rsidR="00A416E2">
        <w:rPr>
          <w:rFonts w:ascii="Times New Roman" w:eastAsia="Times New Roman" w:hAnsi="Times New Roman" w:cs="Times New Roman"/>
          <w:sz w:val="24"/>
          <w:szCs w:val="24"/>
          <w:lang w:eastAsia="ru-RU"/>
        </w:rPr>
        <w:t>щества у Учреждения по решению У</w:t>
      </w:r>
      <w:r>
        <w:rPr>
          <w:rFonts w:ascii="Times New Roman" w:eastAsia="Times New Roman" w:hAnsi="Times New Roman" w:cs="Times New Roman"/>
          <w:sz w:val="24"/>
          <w:szCs w:val="24"/>
          <w:lang w:eastAsia="ru-RU"/>
        </w:rPr>
        <w:t>чредителя.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Недвижимое имущество, закрепленное за Учреждением или приобретенное Учреждением з</w:t>
      </w:r>
      <w:r w:rsidR="0091221C">
        <w:rPr>
          <w:rFonts w:ascii="Times New Roman" w:eastAsia="Times New Roman" w:hAnsi="Times New Roman" w:cs="Times New Roman"/>
          <w:sz w:val="24"/>
          <w:szCs w:val="24"/>
          <w:lang w:eastAsia="ru-RU"/>
        </w:rPr>
        <w:t>а счет средств, выделенных ему У</w:t>
      </w:r>
      <w:r>
        <w:rPr>
          <w:rFonts w:ascii="Times New Roman" w:eastAsia="Times New Roman" w:hAnsi="Times New Roman" w:cs="Times New Roman"/>
          <w:sz w:val="24"/>
          <w:szCs w:val="24"/>
          <w:lang w:eastAsia="ru-RU"/>
        </w:rPr>
        <w:t xml:space="preserve">чредителем на приобретение </w:t>
      </w:r>
      <w:r w:rsidR="0091221C">
        <w:rPr>
          <w:rFonts w:ascii="Times New Roman" w:eastAsia="Times New Roman" w:hAnsi="Times New Roman" w:cs="Times New Roman"/>
          <w:sz w:val="24"/>
          <w:szCs w:val="24"/>
          <w:lang w:eastAsia="ru-RU"/>
        </w:rPr>
        <w:t>этого</w:t>
      </w:r>
      <w:r>
        <w:rPr>
          <w:rFonts w:ascii="Times New Roman" w:eastAsia="Times New Roman" w:hAnsi="Times New Roman" w:cs="Times New Roman"/>
          <w:sz w:val="24"/>
          <w:szCs w:val="24"/>
          <w:lang w:eastAsia="ru-RU"/>
        </w:rPr>
        <w:t xml:space="preserve"> имущества, а также находящееся в Учреждении особо ценное движимое имущество подлежат обособленному учету в установленном порядке.</w:t>
      </w:r>
    </w:p>
    <w:p w:rsidR="008A504C" w:rsidRPr="00E04095" w:rsidRDefault="008A504C" w:rsidP="00E04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Helvetica" w:eastAsia="Times New Roman" w:hAnsi="Helvetica" w:cs="Times New Roman"/>
          <w:color w:val="000000"/>
          <w:sz w:val="24"/>
          <w:szCs w:val="24"/>
          <w:lang w:eastAsia="ru-RU"/>
        </w:rPr>
      </w:pPr>
      <w:r>
        <w:rPr>
          <w:rFonts w:ascii="Times New Roman" w:eastAsia="Times New Roman" w:hAnsi="Times New Roman" w:cs="Times New Roman"/>
          <w:sz w:val="24"/>
          <w:szCs w:val="24"/>
          <w:lang w:eastAsia="ru-RU"/>
        </w:rPr>
        <w:t xml:space="preserve">4.8. </w:t>
      </w:r>
      <w:r w:rsidR="00D95A5C">
        <w:rPr>
          <w:rFonts w:ascii="Times New Roman" w:eastAsia="Times New Roman" w:hAnsi="Times New Roman" w:cs="Times New Roman"/>
          <w:sz w:val="24"/>
          <w:szCs w:val="24"/>
          <w:lang w:eastAsia="ru-RU"/>
        </w:rPr>
        <w:t xml:space="preserve">В случае сдачи в аренду с согласия Учредителя недвижимого имущества или особо ценного движимого имущества, закрепленного за </w:t>
      </w:r>
      <w:r>
        <w:rPr>
          <w:rFonts w:ascii="Times New Roman" w:eastAsia="Times New Roman" w:hAnsi="Times New Roman" w:cs="Times New Roman"/>
          <w:sz w:val="24"/>
          <w:szCs w:val="24"/>
          <w:lang w:eastAsia="ru-RU"/>
        </w:rPr>
        <w:t>Учреждение</w:t>
      </w:r>
      <w:r w:rsidR="00D95A5C">
        <w:rPr>
          <w:rFonts w:ascii="Times New Roman" w:eastAsia="Times New Roman" w:hAnsi="Times New Roman" w:cs="Times New Roman"/>
          <w:sz w:val="24"/>
          <w:szCs w:val="24"/>
          <w:lang w:eastAsia="ru-RU"/>
        </w:rPr>
        <w:t>м или приобретенного за счет средств,</w:t>
      </w:r>
      <w:r w:rsidR="00F470E7">
        <w:rPr>
          <w:rFonts w:ascii="Times New Roman" w:eastAsia="Times New Roman" w:hAnsi="Times New Roman" w:cs="Times New Roman"/>
          <w:sz w:val="24"/>
          <w:szCs w:val="24"/>
          <w:lang w:eastAsia="ru-RU"/>
        </w:rPr>
        <w:t xml:space="preserve"> </w:t>
      </w:r>
      <w:r w:rsidR="00D95A5C">
        <w:rPr>
          <w:rFonts w:ascii="Times New Roman" w:eastAsia="Times New Roman" w:hAnsi="Times New Roman" w:cs="Times New Roman"/>
          <w:sz w:val="24"/>
          <w:szCs w:val="24"/>
          <w:lang w:eastAsia="ru-RU"/>
        </w:rPr>
        <w:t xml:space="preserve">выделенных </w:t>
      </w:r>
      <w:r w:rsidR="00F470E7">
        <w:rPr>
          <w:rFonts w:ascii="Times New Roman" w:eastAsia="Times New Roman" w:hAnsi="Times New Roman" w:cs="Times New Roman"/>
          <w:sz w:val="24"/>
          <w:szCs w:val="24"/>
          <w:lang w:eastAsia="ru-RU"/>
        </w:rPr>
        <w:t xml:space="preserve">ему </w:t>
      </w:r>
      <w:r w:rsidR="00D95A5C">
        <w:rPr>
          <w:rFonts w:ascii="Times New Roman" w:eastAsia="Times New Roman" w:hAnsi="Times New Roman" w:cs="Times New Roman"/>
          <w:sz w:val="24"/>
          <w:szCs w:val="24"/>
          <w:lang w:eastAsia="ru-RU"/>
        </w:rPr>
        <w:t>Учредителем на приобретение такого имущества</w:t>
      </w:r>
      <w:r w:rsidR="00F470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95A5C">
        <w:rPr>
          <w:rFonts w:ascii="Times New Roman" w:eastAsia="Times New Roman" w:hAnsi="Times New Roman" w:cs="Times New Roman"/>
          <w:sz w:val="24"/>
          <w:szCs w:val="24"/>
          <w:lang w:eastAsia="ru-RU"/>
        </w:rPr>
        <w:t>финансовое обеспечение содержания такого имущества Учредителем не осуществляется.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00D95A5C">
        <w:rPr>
          <w:rFonts w:ascii="Times New Roman" w:eastAsia="Times New Roman" w:hAnsi="Times New Roman" w:cs="Times New Roman"/>
          <w:sz w:val="24"/>
          <w:szCs w:val="24"/>
          <w:lang w:eastAsia="ru-RU"/>
        </w:rPr>
        <w:t>Учреждение вправе с согласия Уполномоченного органа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w:t>
      </w:r>
      <w:r w:rsidR="00102244">
        <w:rPr>
          <w:rFonts w:ascii="Times New Roman" w:eastAsia="Times New Roman" w:hAnsi="Times New Roman" w:cs="Times New Roman"/>
          <w:sz w:val="24"/>
          <w:szCs w:val="24"/>
          <w:lang w:eastAsia="ru-RU"/>
        </w:rPr>
        <w:t>,</w:t>
      </w:r>
      <w:r w:rsidR="00D95A5C">
        <w:rPr>
          <w:rFonts w:ascii="Times New Roman" w:eastAsia="Times New Roman" w:hAnsi="Times New Roman" w:cs="Times New Roman"/>
          <w:sz w:val="24"/>
          <w:szCs w:val="24"/>
          <w:lang w:eastAsia="ru-RU"/>
        </w:rPr>
        <w:t xml:space="preserve"> в уставный (складочный) капитал других юридических лиц или иным</w:t>
      </w:r>
      <w:r w:rsidR="00102244">
        <w:rPr>
          <w:rFonts w:ascii="Times New Roman" w:eastAsia="Times New Roman" w:hAnsi="Times New Roman" w:cs="Times New Roman"/>
          <w:sz w:val="24"/>
          <w:szCs w:val="24"/>
          <w:lang w:eastAsia="ru-RU"/>
        </w:rPr>
        <w:t xml:space="preserve">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00102244" w:rsidRPr="00102244">
        <w:t xml:space="preserve"> </w:t>
      </w:r>
      <w:r w:rsidR="00102244" w:rsidRPr="00102244">
        <w:rPr>
          <w:rFonts w:ascii="Times New Roman" w:eastAsia="Times New Roman" w:hAnsi="Times New Roman" w:cs="Times New Roman"/>
          <w:sz w:val="24"/>
          <w:szCs w:val="24"/>
          <w:lang w:eastAsia="ru-RU"/>
        </w:rPr>
        <w:t>Имущество, созданное или приобретенное Учреждением в результате его деятельности, полученное в качестве дара, пожертвования от юридических и физических, поступает в его самостоятельное распоряжение, отражается на балансе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w:t>
      </w:r>
      <w:r w:rsidR="00102244" w:rsidRPr="00102244">
        <w:rPr>
          <w:rFonts w:ascii="Times New Roman" w:eastAsia="Times New Roman" w:hAnsi="Times New Roman" w:cs="Times New Roman"/>
          <w:sz w:val="24"/>
          <w:szCs w:val="24"/>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A504C" w:rsidRDefault="00102244"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8A504C">
        <w:rPr>
          <w:rFonts w:ascii="Times New Roman" w:eastAsia="Times New Roman" w:hAnsi="Times New Roman" w:cs="Times New Roman"/>
          <w:sz w:val="24"/>
          <w:szCs w:val="24"/>
          <w:lang w:eastAsia="ru-RU"/>
        </w:rPr>
        <w:t xml:space="preserve"> При переходе права собственности на Учреждение к другому лицу Учреждение сохраняет право оперативного управления на принадлежащее ему имущество.</w:t>
      </w:r>
    </w:p>
    <w:p w:rsidR="008A504C" w:rsidRDefault="008A504C" w:rsidP="008A504C">
      <w:pPr>
        <w:spacing w:after="0" w:line="240" w:lineRule="auto"/>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Финансы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5.1. Финансовое обеспечение Учреждения осуществляется в виде субсидий из бюджета, иных источников и за счет собственных средств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Имущество Учреждения состоит из основных и оборотных средств, а также иных ценностей, оборудования и материалов, стоимость и перечень которых отражается на самостоятельном балансе.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Учреждению предоставлено право осуществлять деятельность, приносящую доходы. Полученные доходы от такой деятельности, а также приобретенное за счет этих доходов имущество поступает в самостоятельное распоряжение Учреждения. </w:t>
      </w:r>
    </w:p>
    <w:p w:rsidR="008A504C" w:rsidRPr="001916FB" w:rsidRDefault="008A504C" w:rsidP="008A504C">
      <w:pPr>
        <w:spacing w:after="0" w:line="240" w:lineRule="auto"/>
        <w:jc w:val="both"/>
        <w:rPr>
          <w:rFonts w:ascii="Times New Roman" w:eastAsia="Times New Roman" w:hAnsi="Times New Roman" w:cs="Times New Roman"/>
          <w:sz w:val="24"/>
          <w:szCs w:val="24"/>
          <w:lang w:eastAsia="ru-RU"/>
        </w:rPr>
      </w:pPr>
      <w:r w:rsidRPr="001916FB">
        <w:rPr>
          <w:rFonts w:ascii="Times New Roman" w:eastAsia="Times New Roman" w:hAnsi="Times New Roman" w:cs="Times New Roman"/>
          <w:sz w:val="24"/>
          <w:szCs w:val="24"/>
          <w:lang w:eastAsia="ru-RU"/>
        </w:rPr>
        <w:t xml:space="preserve">5.4. </w:t>
      </w:r>
      <w:r w:rsidRPr="001916FB">
        <w:rPr>
          <w:rFonts w:ascii="Times New Roman" w:hAnsi="Times New Roman" w:cs="Times New Roman"/>
          <w:sz w:val="24"/>
          <w:szCs w:val="24"/>
          <w:shd w:val="clear" w:color="auto" w:fill="FFFFFF"/>
        </w:rPr>
        <w:t xml:space="preserve">Собственник имущества </w:t>
      </w:r>
      <w:r w:rsidR="00A416E2" w:rsidRPr="001916FB">
        <w:rPr>
          <w:rFonts w:ascii="Times New Roman" w:hAnsi="Times New Roman" w:cs="Times New Roman"/>
          <w:sz w:val="24"/>
          <w:szCs w:val="24"/>
          <w:shd w:val="clear" w:color="auto" w:fill="FFFFFF"/>
        </w:rPr>
        <w:t>У</w:t>
      </w:r>
      <w:r w:rsidRPr="001916FB">
        <w:rPr>
          <w:rFonts w:ascii="Times New Roman" w:hAnsi="Times New Roman" w:cs="Times New Roman"/>
          <w:sz w:val="24"/>
          <w:szCs w:val="24"/>
          <w:shd w:val="clear" w:color="auto" w:fill="FFFFFF"/>
        </w:rPr>
        <w:t xml:space="preserve">чреждения не имеет права на получение доходов от осуществления </w:t>
      </w:r>
      <w:r w:rsidR="00A416E2" w:rsidRPr="001916FB">
        <w:rPr>
          <w:rFonts w:ascii="Times New Roman" w:hAnsi="Times New Roman" w:cs="Times New Roman"/>
          <w:sz w:val="24"/>
          <w:szCs w:val="24"/>
          <w:shd w:val="clear" w:color="auto" w:fill="FFFFFF"/>
        </w:rPr>
        <w:t>У</w:t>
      </w:r>
      <w:r w:rsidRPr="001916FB">
        <w:rPr>
          <w:rFonts w:ascii="Times New Roman" w:hAnsi="Times New Roman" w:cs="Times New Roman"/>
          <w:sz w:val="24"/>
          <w:szCs w:val="24"/>
          <w:shd w:val="clear" w:color="auto" w:fill="FFFFFF"/>
        </w:rPr>
        <w:t xml:space="preserve">чреждением деятельности и использования закрепленного за </w:t>
      </w:r>
      <w:r w:rsidR="00D56704" w:rsidRPr="001916FB">
        <w:rPr>
          <w:rFonts w:ascii="Times New Roman" w:hAnsi="Times New Roman" w:cs="Times New Roman"/>
          <w:sz w:val="24"/>
          <w:szCs w:val="24"/>
          <w:shd w:val="clear" w:color="auto" w:fill="FFFFFF"/>
        </w:rPr>
        <w:t>У</w:t>
      </w:r>
      <w:r w:rsidRPr="001916FB">
        <w:rPr>
          <w:rFonts w:ascii="Times New Roman" w:hAnsi="Times New Roman" w:cs="Times New Roman"/>
          <w:sz w:val="24"/>
          <w:szCs w:val="24"/>
          <w:shd w:val="clear" w:color="auto" w:fill="FFFFFF"/>
        </w:rPr>
        <w:t>чреждением имущества.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Плоды,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 в порядке, установленном законодательством Российской Федерации и Московской области.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Учреждение не вправе без согласия Наблюдательного сов</w:t>
      </w:r>
      <w:r w:rsidR="002A5B7F">
        <w:rPr>
          <w:rFonts w:ascii="Times New Roman" w:eastAsia="Times New Roman" w:hAnsi="Times New Roman" w:cs="Times New Roman"/>
          <w:sz w:val="24"/>
          <w:szCs w:val="24"/>
          <w:lang w:eastAsia="ru-RU"/>
        </w:rPr>
        <w:t>ета совершать следующие сделки:</w:t>
      </w:r>
      <w:r w:rsidR="00E34C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крупные сделки</w:t>
      </w:r>
      <w:r w:rsidR="001022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сделки с имуществом Учреждения</w:t>
      </w:r>
      <w:r w:rsidR="001022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сделки в которых имеется заинтересованность.</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Источниками формирования имущества Учреждения в денежной и иной формах являются:</w:t>
      </w:r>
    </w:p>
    <w:p w:rsidR="008A504C" w:rsidRDefault="0073504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04C">
        <w:rPr>
          <w:rFonts w:ascii="Times New Roman" w:eastAsia="Times New Roman" w:hAnsi="Times New Roman" w:cs="Times New Roman"/>
          <w:sz w:val="24"/>
          <w:szCs w:val="24"/>
          <w:lang w:eastAsia="ru-RU"/>
        </w:rPr>
        <w:t>бюджетные поступления в виде субсидий;</w:t>
      </w:r>
    </w:p>
    <w:p w:rsidR="008A504C" w:rsidRDefault="0073504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2244">
        <w:rPr>
          <w:rFonts w:ascii="Times New Roman" w:eastAsia="Times New Roman" w:hAnsi="Times New Roman" w:cs="Times New Roman"/>
          <w:sz w:val="24"/>
          <w:szCs w:val="24"/>
          <w:lang w:eastAsia="ru-RU"/>
        </w:rPr>
        <w:t xml:space="preserve">имущество, переданное Уполномоченным </w:t>
      </w:r>
      <w:r w:rsidR="008A504C">
        <w:rPr>
          <w:rFonts w:ascii="Times New Roman" w:eastAsia="Times New Roman" w:hAnsi="Times New Roman" w:cs="Times New Roman"/>
          <w:sz w:val="24"/>
          <w:szCs w:val="24"/>
          <w:lang w:eastAsia="ru-RU"/>
        </w:rPr>
        <w:t xml:space="preserve"> </w:t>
      </w:r>
      <w:r w:rsidR="002A5B7F">
        <w:rPr>
          <w:rFonts w:ascii="Times New Roman" w:eastAsia="Times New Roman" w:hAnsi="Times New Roman" w:cs="Times New Roman"/>
          <w:sz w:val="24"/>
          <w:szCs w:val="24"/>
          <w:lang w:eastAsia="ru-RU"/>
        </w:rPr>
        <w:t xml:space="preserve"> </w:t>
      </w:r>
      <w:r w:rsidR="008A504C">
        <w:rPr>
          <w:rFonts w:ascii="Times New Roman" w:eastAsia="Times New Roman" w:hAnsi="Times New Roman" w:cs="Times New Roman"/>
          <w:sz w:val="24"/>
          <w:szCs w:val="24"/>
          <w:lang w:eastAsia="ru-RU"/>
        </w:rPr>
        <w:t>органом;</w:t>
      </w:r>
    </w:p>
    <w:p w:rsidR="008A504C" w:rsidRDefault="0073504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A504C">
        <w:rPr>
          <w:rFonts w:ascii="Times New Roman" w:eastAsia="Times New Roman" w:hAnsi="Times New Roman" w:cs="Times New Roman"/>
          <w:sz w:val="24"/>
          <w:szCs w:val="24"/>
          <w:lang w:eastAsia="ru-RU"/>
        </w:rPr>
        <w:t>доход, полученный от реализации работ, услуг, а также от других видов разрешенной Учреждению хозяйственной деятельности;</w:t>
      </w:r>
    </w:p>
    <w:p w:rsidR="008A504C" w:rsidRDefault="0073504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04C">
        <w:rPr>
          <w:rFonts w:ascii="Times New Roman" w:eastAsia="Times New Roman" w:hAnsi="Times New Roman" w:cs="Times New Roman"/>
          <w:sz w:val="24"/>
          <w:szCs w:val="24"/>
          <w:lang w:eastAsia="ru-RU"/>
        </w:rPr>
        <w:t>безвозмездные или благотворительные взносы, пожертвования юридических и физических лиц;</w:t>
      </w:r>
    </w:p>
    <w:p w:rsidR="008A504C" w:rsidRDefault="0073504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04C">
        <w:rPr>
          <w:rFonts w:ascii="Times New Roman" w:eastAsia="Times New Roman" w:hAnsi="Times New Roman" w:cs="Times New Roman"/>
          <w:sz w:val="24"/>
          <w:szCs w:val="24"/>
          <w:lang w:eastAsia="ru-RU"/>
        </w:rPr>
        <w:t xml:space="preserve">иные источники в соответствии с законодательством </w:t>
      </w:r>
      <w:proofErr w:type="gramStart"/>
      <w:r w:rsidR="008A504C">
        <w:rPr>
          <w:rFonts w:ascii="Times New Roman" w:eastAsia="Times New Roman" w:hAnsi="Times New Roman" w:cs="Times New Roman"/>
          <w:sz w:val="24"/>
          <w:szCs w:val="24"/>
          <w:lang w:eastAsia="ru-RU"/>
        </w:rPr>
        <w:t>Российской</w:t>
      </w:r>
      <w:r w:rsidR="002A5B7F">
        <w:rPr>
          <w:rFonts w:ascii="Times New Roman" w:eastAsia="Times New Roman" w:hAnsi="Times New Roman" w:cs="Times New Roman"/>
          <w:sz w:val="24"/>
          <w:szCs w:val="24"/>
          <w:lang w:eastAsia="ru-RU"/>
        </w:rPr>
        <w:t xml:space="preserve"> </w:t>
      </w:r>
      <w:r w:rsidR="008A504C">
        <w:rPr>
          <w:rFonts w:ascii="Times New Roman" w:eastAsia="Times New Roman" w:hAnsi="Times New Roman" w:cs="Times New Roman"/>
          <w:sz w:val="24"/>
          <w:szCs w:val="24"/>
          <w:lang w:eastAsia="ru-RU"/>
        </w:rPr>
        <w:t xml:space="preserve"> Федерации</w:t>
      </w:r>
      <w:proofErr w:type="gramEnd"/>
      <w:r w:rsidR="00102244">
        <w:rPr>
          <w:rFonts w:ascii="Times New Roman" w:eastAsia="Times New Roman" w:hAnsi="Times New Roman" w:cs="Times New Roman"/>
          <w:sz w:val="24"/>
          <w:szCs w:val="24"/>
          <w:lang w:eastAsia="ru-RU"/>
        </w:rPr>
        <w:t xml:space="preserve"> ,</w:t>
      </w:r>
      <w:r w:rsidR="008A504C">
        <w:rPr>
          <w:rFonts w:ascii="Times New Roman" w:eastAsia="Times New Roman" w:hAnsi="Times New Roman" w:cs="Times New Roman"/>
          <w:sz w:val="24"/>
          <w:szCs w:val="24"/>
          <w:lang w:eastAsia="ru-RU"/>
        </w:rPr>
        <w:t xml:space="preserve"> Московской области.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Учреждение ведет налоговый, оперативный бухгалтерский учет и статистическую отчетность о результатах хозяйственной и иной деятельности в порядке, </w:t>
      </w:r>
      <w:r w:rsidR="00E86132">
        <w:rPr>
          <w:rFonts w:ascii="Times New Roman" w:eastAsia="Times New Roman" w:hAnsi="Times New Roman" w:cs="Times New Roman"/>
          <w:sz w:val="24"/>
          <w:szCs w:val="24"/>
          <w:lang w:eastAsia="ru-RU"/>
        </w:rPr>
        <w:t xml:space="preserve">установленном законодательством  </w:t>
      </w:r>
      <w:r w:rsidR="002A5B7F">
        <w:rPr>
          <w:rFonts w:ascii="Times New Roman" w:eastAsia="Times New Roman" w:hAnsi="Times New Roman" w:cs="Times New Roman"/>
          <w:sz w:val="24"/>
          <w:szCs w:val="24"/>
          <w:lang w:eastAsia="ru-RU"/>
        </w:rPr>
        <w:t xml:space="preserve"> </w:t>
      </w:r>
      <w:r w:rsidR="00E86132">
        <w:rPr>
          <w:rFonts w:ascii="Times New Roman" w:eastAsia="Times New Roman" w:hAnsi="Times New Roman" w:cs="Times New Roman"/>
          <w:sz w:val="24"/>
          <w:szCs w:val="24"/>
          <w:lang w:eastAsia="ru-RU"/>
        </w:rPr>
        <w:t>Российской Федерации.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Учр</w:t>
      </w:r>
      <w:r w:rsidR="00E86132">
        <w:rPr>
          <w:rFonts w:ascii="Times New Roman" w:eastAsia="Times New Roman" w:hAnsi="Times New Roman" w:cs="Times New Roman"/>
          <w:sz w:val="24"/>
          <w:szCs w:val="24"/>
          <w:lang w:eastAsia="ru-RU"/>
        </w:rPr>
        <w:t>еждение ежегодно предоставляет У</w:t>
      </w:r>
      <w:r>
        <w:rPr>
          <w:rFonts w:ascii="Times New Roman" w:eastAsia="Times New Roman" w:hAnsi="Times New Roman" w:cs="Times New Roman"/>
          <w:sz w:val="24"/>
          <w:szCs w:val="24"/>
          <w:lang w:eastAsia="ru-RU"/>
        </w:rPr>
        <w:t xml:space="preserve">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w:t>
      </w:r>
      <w:r w:rsidR="009D059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Органы управления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6.1. Органами управления Учреждения являются: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25B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чредитель;</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Наблюдательный совет;</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613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К компетенции </w:t>
      </w:r>
      <w:r w:rsidR="000F25B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чредителя в области управления Учреждением относятся: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утверждение Устава Учреждения, внесение в него изменений;</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рассмотрение и одобрение предложений </w:t>
      </w:r>
      <w:r w:rsidR="00E86132">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Учреждения о создании и ликвидации филиалов Учреждения, об открытии и о закрытии его представительств;</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реорганизация и ликвидация Учреждения, а также изменение его типа;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утверждение передаточного акта или разделительного баланса;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назначение ликвидационной комиссии и утверждение промежуточного и окончательного ликвидационного баланса;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назначение </w:t>
      </w:r>
      <w:r w:rsidR="00E86132">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w:t>
      </w:r>
      <w:r w:rsidR="00E86132">
        <w:rPr>
          <w:rFonts w:ascii="Times New Roman" w:eastAsia="Times New Roman" w:hAnsi="Times New Roman" w:cs="Times New Roman"/>
          <w:sz w:val="24"/>
          <w:szCs w:val="24"/>
          <w:lang w:eastAsia="ru-RU"/>
        </w:rPr>
        <w:t xml:space="preserve">федеральными законами </w:t>
      </w:r>
      <w:r>
        <w:rPr>
          <w:rFonts w:ascii="Times New Roman" w:eastAsia="Times New Roman" w:hAnsi="Times New Roman" w:cs="Times New Roman"/>
          <w:sz w:val="24"/>
          <w:szCs w:val="24"/>
          <w:lang w:eastAsia="ru-RU"/>
        </w:rPr>
        <w:t xml:space="preserve">не предусмотрен иной порядок назначения </w:t>
      </w:r>
      <w:r w:rsidR="00E86132">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и прекращения его полномочий и (или) заключения и прекращения трудового договора с ним;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рассмотрение и одобрение предложений </w:t>
      </w:r>
      <w:r w:rsidR="00E86132">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Учреждения о совершении сделок с имуществом Учреждения в случаях, если в соответствии с</w:t>
      </w:r>
      <w:r w:rsidR="00E86132">
        <w:rPr>
          <w:rFonts w:ascii="Times New Roman" w:eastAsia="Times New Roman" w:hAnsi="Times New Roman" w:cs="Times New Roman"/>
          <w:sz w:val="24"/>
          <w:szCs w:val="24"/>
          <w:lang w:eastAsia="ru-RU"/>
        </w:rPr>
        <w:t xml:space="preserve"> частями 2 и 6 статьи 3 Федерального закона № 174-ФЗ</w:t>
      </w:r>
      <w:r>
        <w:rPr>
          <w:rFonts w:ascii="Times New Roman" w:eastAsia="Times New Roman" w:hAnsi="Times New Roman" w:cs="Times New Roman"/>
          <w:sz w:val="24"/>
          <w:szCs w:val="24"/>
          <w:lang w:eastAsia="ru-RU"/>
        </w:rPr>
        <w:t xml:space="preserve"> для совершения т</w:t>
      </w:r>
      <w:r w:rsidR="00E86132">
        <w:rPr>
          <w:rFonts w:ascii="Times New Roman" w:eastAsia="Times New Roman" w:hAnsi="Times New Roman" w:cs="Times New Roman"/>
          <w:sz w:val="24"/>
          <w:szCs w:val="24"/>
          <w:lang w:eastAsia="ru-RU"/>
        </w:rPr>
        <w:t>аких сделок требуется согласие У</w:t>
      </w:r>
      <w:r>
        <w:rPr>
          <w:rFonts w:ascii="Times New Roman" w:eastAsia="Times New Roman" w:hAnsi="Times New Roman" w:cs="Times New Roman"/>
          <w:sz w:val="24"/>
          <w:szCs w:val="24"/>
          <w:lang w:eastAsia="ru-RU"/>
        </w:rPr>
        <w:t>чредителя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 иных предусмотренных </w:t>
      </w:r>
      <w:r w:rsidR="00E86132">
        <w:rPr>
          <w:rStyle w:val="a4"/>
          <w:rFonts w:ascii="Times New Roman" w:eastAsia="Times New Roman" w:hAnsi="Times New Roman" w:cs="Times New Roman"/>
          <w:color w:val="auto"/>
          <w:sz w:val="24"/>
          <w:szCs w:val="24"/>
          <w:u w:val="none"/>
          <w:lang w:eastAsia="ru-RU"/>
        </w:rPr>
        <w:t xml:space="preserve">Федеральным законом № 174-ФЗ </w:t>
      </w:r>
      <w:r>
        <w:rPr>
          <w:rFonts w:ascii="Times New Roman" w:eastAsia="Times New Roman" w:hAnsi="Times New Roman" w:cs="Times New Roman"/>
          <w:sz w:val="24"/>
          <w:szCs w:val="24"/>
          <w:lang w:eastAsia="ru-RU"/>
        </w:rPr>
        <w:t>и другими федеральными законами вопросов.</w:t>
      </w:r>
    </w:p>
    <w:p w:rsidR="008A504C" w:rsidRDefault="00E86132"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отнесенные к ведению У</w:t>
      </w:r>
      <w:r w:rsidR="008A504C">
        <w:rPr>
          <w:rFonts w:ascii="Times New Roman" w:eastAsia="Times New Roman" w:hAnsi="Times New Roman" w:cs="Times New Roman"/>
          <w:sz w:val="24"/>
          <w:szCs w:val="24"/>
          <w:lang w:eastAsia="ru-RU"/>
        </w:rPr>
        <w:t>чредителя Учреждения, не могут быть переданы им на решение исполнительных органов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Текущее руководство деятельностью Учреждения осуществляется </w:t>
      </w:r>
      <w:r w:rsidR="00E86132">
        <w:rPr>
          <w:rFonts w:ascii="Times New Roman" w:eastAsia="Times New Roman" w:hAnsi="Times New Roman" w:cs="Times New Roman"/>
          <w:sz w:val="24"/>
          <w:szCs w:val="24"/>
          <w:lang w:eastAsia="ru-RU"/>
        </w:rPr>
        <w:t>Директором</w:t>
      </w:r>
      <w:r>
        <w:rPr>
          <w:rFonts w:ascii="Times New Roman" w:eastAsia="Times New Roman" w:hAnsi="Times New Roman" w:cs="Times New Roman"/>
          <w:sz w:val="24"/>
          <w:szCs w:val="24"/>
          <w:lang w:eastAsia="ru-RU"/>
        </w:rPr>
        <w:t>.</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Срок полномочий </w:t>
      </w:r>
      <w:r w:rsidR="00E86132">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соответствует сроку </w:t>
      </w:r>
      <w:proofErr w:type="gramStart"/>
      <w:r>
        <w:rPr>
          <w:rFonts w:ascii="Times New Roman" w:eastAsia="Times New Roman" w:hAnsi="Times New Roman" w:cs="Times New Roman"/>
          <w:sz w:val="24"/>
          <w:szCs w:val="24"/>
          <w:lang w:eastAsia="ru-RU"/>
        </w:rPr>
        <w:t>действия</w:t>
      </w:r>
      <w:proofErr w:type="gramEnd"/>
      <w:r>
        <w:rPr>
          <w:rFonts w:ascii="Times New Roman" w:eastAsia="Times New Roman" w:hAnsi="Times New Roman" w:cs="Times New Roman"/>
          <w:sz w:val="24"/>
          <w:szCs w:val="24"/>
          <w:lang w:eastAsia="ru-RU"/>
        </w:rPr>
        <w:t xml:space="preserve"> заключаемого с ним трудового договора.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К компетенции </w:t>
      </w:r>
      <w:r w:rsidR="00E86132">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относится решение вопросов, которые не составл</w:t>
      </w:r>
      <w:r w:rsidR="00E86132">
        <w:rPr>
          <w:rFonts w:ascii="Times New Roman" w:eastAsia="Times New Roman" w:hAnsi="Times New Roman" w:cs="Times New Roman"/>
          <w:sz w:val="24"/>
          <w:szCs w:val="24"/>
          <w:lang w:eastAsia="ru-RU"/>
        </w:rPr>
        <w:t>яют исключительную компетенцию У</w:t>
      </w:r>
      <w:r>
        <w:rPr>
          <w:rFonts w:ascii="Times New Roman" w:eastAsia="Times New Roman" w:hAnsi="Times New Roman" w:cs="Times New Roman"/>
          <w:sz w:val="24"/>
          <w:szCs w:val="24"/>
          <w:lang w:eastAsia="ru-RU"/>
        </w:rPr>
        <w:t>чредителя и Наблюдательного совета в соответствии с действующим законодательством и настоящим Уставом, принимаются им самостоятельно на основе единоначалия.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6.6. </w:t>
      </w:r>
      <w:r w:rsidR="00E86132">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выполняет следующие функции и обязанности по организации и обеспечению деятельности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имени </w:t>
      </w:r>
      <w:r w:rsidR="006A4CA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чреждения действует без доверенности, в том числе представляет его интересы в государственных органах, предприятиях, организациях, учреждениях;</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совершает в установленном порядке сделки от имен</w:t>
      </w:r>
      <w:r w:rsidR="00E86132">
        <w:rPr>
          <w:rFonts w:ascii="Times New Roman" w:eastAsia="Times New Roman" w:hAnsi="Times New Roman" w:cs="Times New Roman"/>
          <w:sz w:val="24"/>
          <w:szCs w:val="24"/>
          <w:lang w:eastAsia="ru-RU"/>
        </w:rPr>
        <w:t xml:space="preserve">и Учреждения по согласованию с Учредителем в соответствии с Федеральным законом № 174-ФЗ </w:t>
      </w:r>
      <w:r>
        <w:rPr>
          <w:rFonts w:ascii="Times New Roman" w:eastAsia="Times New Roman" w:hAnsi="Times New Roman" w:cs="Times New Roman"/>
          <w:sz w:val="24"/>
          <w:szCs w:val="24"/>
          <w:lang w:eastAsia="ru-RU"/>
        </w:rPr>
        <w:t>и нормативными правовыми актами</w:t>
      </w:r>
      <w:r w:rsidR="00EF30CA">
        <w:rPr>
          <w:rFonts w:ascii="Times New Roman" w:eastAsia="Times New Roman" w:hAnsi="Times New Roman" w:cs="Times New Roman"/>
          <w:sz w:val="24"/>
          <w:szCs w:val="24"/>
          <w:lang w:eastAsia="ru-RU"/>
        </w:rPr>
        <w:t xml:space="preserve"> Пушкинского</w:t>
      </w:r>
      <w:r>
        <w:rPr>
          <w:rFonts w:ascii="Times New Roman" w:eastAsia="Times New Roman" w:hAnsi="Times New Roman" w:cs="Times New Roman"/>
          <w:sz w:val="24"/>
          <w:szCs w:val="24"/>
          <w:lang w:eastAsia="ru-RU"/>
        </w:rPr>
        <w:t xml:space="preserve"> городского округа Московской области;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распоряжается средствами Учреждения в пределах прав, предусмотренных законодательством Российской Федерации и Московской области, нормативными правовыми актами</w:t>
      </w:r>
      <w:r w:rsidR="00EF30CA">
        <w:rPr>
          <w:rFonts w:ascii="Times New Roman" w:eastAsia="Times New Roman" w:hAnsi="Times New Roman" w:cs="Times New Roman"/>
          <w:sz w:val="24"/>
          <w:szCs w:val="24"/>
          <w:lang w:eastAsia="ru-RU"/>
        </w:rPr>
        <w:t xml:space="preserve"> Пушкинского</w:t>
      </w:r>
      <w:r>
        <w:rPr>
          <w:rFonts w:ascii="Times New Roman" w:eastAsia="Times New Roman" w:hAnsi="Times New Roman" w:cs="Times New Roman"/>
          <w:sz w:val="24"/>
          <w:szCs w:val="24"/>
          <w:lang w:eastAsia="ru-RU"/>
        </w:rPr>
        <w:t xml:space="preserve"> городского округа Московской области, настоящим Уставом;</w:t>
      </w:r>
    </w:p>
    <w:p w:rsidR="00E86132" w:rsidRDefault="00E86132"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распоряжается имуществом</w:t>
      </w:r>
      <w:r w:rsidR="0033061F">
        <w:rPr>
          <w:rFonts w:ascii="Times New Roman" w:eastAsia="Times New Roman" w:hAnsi="Times New Roman" w:cs="Times New Roman"/>
          <w:sz w:val="24"/>
          <w:szCs w:val="24"/>
          <w:lang w:eastAsia="ru-RU"/>
        </w:rPr>
        <w:t xml:space="preserve"> Учреждения в пределах, установленных действующим законодательством и настоящим Уставом;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заключает договоры;</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выдает доверенности;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открывает лицевые счета в территориальных органах Федерального казначейства, финансовых органах субъектов Российской Федерации, муниципальных образований;</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61F">
        <w:rPr>
          <w:rFonts w:ascii="Times New Roman" w:eastAsia="Times New Roman" w:hAnsi="Times New Roman" w:cs="Times New Roman"/>
          <w:sz w:val="24"/>
          <w:szCs w:val="24"/>
          <w:lang w:eastAsia="ru-RU"/>
        </w:rPr>
        <w:t xml:space="preserve">выполняет функции работодателя для работников Учреждения, </w:t>
      </w:r>
      <w:r>
        <w:rPr>
          <w:rFonts w:ascii="Times New Roman" w:eastAsia="Times New Roman" w:hAnsi="Times New Roman" w:cs="Times New Roman"/>
          <w:sz w:val="24"/>
          <w:szCs w:val="24"/>
          <w:lang w:eastAsia="ru-RU"/>
        </w:rPr>
        <w:t>утверждает штатное расписание Учреждения, его структуру,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061F">
        <w:rPr>
          <w:rFonts w:ascii="Times New Roman" w:eastAsia="Times New Roman" w:hAnsi="Times New Roman" w:cs="Times New Roman"/>
          <w:sz w:val="24"/>
          <w:szCs w:val="24"/>
          <w:lang w:eastAsia="ru-RU"/>
        </w:rPr>
        <w:t xml:space="preserve">утверждает </w:t>
      </w:r>
      <w:r>
        <w:rPr>
          <w:rFonts w:ascii="Times New Roman" w:eastAsia="Times New Roman" w:hAnsi="Times New Roman" w:cs="Times New Roman"/>
          <w:sz w:val="24"/>
          <w:szCs w:val="24"/>
          <w:lang w:eastAsia="ru-RU"/>
        </w:rPr>
        <w:t>должностные обязанности, определяет формы организации труда и премирования работников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заключает коллективный договор с представителем работников;</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организует выполнение решений </w:t>
      </w:r>
      <w:r w:rsidR="000F25B5">
        <w:rPr>
          <w:rFonts w:ascii="Times New Roman" w:eastAsia="Times New Roman" w:hAnsi="Times New Roman" w:cs="Times New Roman"/>
          <w:sz w:val="24"/>
          <w:szCs w:val="24"/>
          <w:lang w:eastAsia="ru-RU"/>
        </w:rPr>
        <w:t>У</w:t>
      </w:r>
      <w:r w:rsidR="0033061F">
        <w:rPr>
          <w:rFonts w:ascii="Times New Roman" w:eastAsia="Times New Roman" w:hAnsi="Times New Roman" w:cs="Times New Roman"/>
          <w:sz w:val="24"/>
          <w:szCs w:val="24"/>
          <w:lang w:eastAsia="ru-RU"/>
        </w:rPr>
        <w:t>чредителя;</w:t>
      </w:r>
    </w:p>
    <w:p w:rsidR="0033061F" w:rsidRDefault="0033061F"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предоставляет годовую бухгалтерскую отчетность Учреждения Наблюдательному совету для утверждения.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w:t>
      </w:r>
      <w:r w:rsidR="0033061F">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Учреждения не вправе: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быть учредителем (участником) юридического лица;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заниматься предпринимательской деятельностью;</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w:t>
      </w:r>
      <w:r w:rsidR="0033061F">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принимать участие в забастовках.</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6.8. </w:t>
      </w:r>
      <w:r w:rsidR="0033061F">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Учреждения при осуществлении своих прав и исполнении обязанностей должен действовать в интересах Учреждения добросовестно и разумно.</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6.9.Заместители </w:t>
      </w:r>
      <w:r w:rsidR="0033061F">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действуют от имени Учреждения,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доверенностях, выдаваемых </w:t>
      </w:r>
      <w:r w:rsidR="0033061F">
        <w:rPr>
          <w:rFonts w:ascii="Times New Roman" w:eastAsia="Times New Roman" w:hAnsi="Times New Roman" w:cs="Times New Roman"/>
          <w:sz w:val="24"/>
          <w:szCs w:val="24"/>
          <w:lang w:eastAsia="ru-RU"/>
        </w:rPr>
        <w:t>Директором</w:t>
      </w:r>
      <w:r>
        <w:rPr>
          <w:rFonts w:ascii="Times New Roman" w:eastAsia="Times New Roman" w:hAnsi="Times New Roman" w:cs="Times New Roman"/>
          <w:sz w:val="24"/>
          <w:szCs w:val="24"/>
          <w:lang w:eastAsia="ru-RU"/>
        </w:rPr>
        <w:t xml:space="preserve">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 Должностные лица Учреждения в период своей работы в этом качестве не имеют права учреждать или принимать участие в организациях, конкурирующих с Учреждением.</w:t>
      </w:r>
    </w:p>
    <w:p w:rsidR="00F470E7" w:rsidRDefault="0033061F" w:rsidP="0033061F">
      <w:pPr>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A504C" w:rsidRDefault="00F470E7" w:rsidP="0033061F">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8A504C">
        <w:rPr>
          <w:rFonts w:ascii="Times New Roman" w:eastAsia="Times New Roman" w:hAnsi="Times New Roman" w:cs="Times New Roman"/>
          <w:b/>
          <w:bCs/>
          <w:sz w:val="24"/>
          <w:szCs w:val="24"/>
          <w:lang w:eastAsia="ru-RU"/>
        </w:rPr>
        <w:t>7. Наблюдательный совет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7.1. В Учреждении создается Наблюдательный совет в составе пяти членов. В состав Наблюдательного совета Учреждения входят представители </w:t>
      </w:r>
      <w:r w:rsidR="007100C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чредителя, представители </w:t>
      </w:r>
      <w:r w:rsidR="0033061F">
        <w:rPr>
          <w:rFonts w:ascii="Times New Roman" w:eastAsia="Times New Roman" w:hAnsi="Times New Roman" w:cs="Times New Roman"/>
          <w:sz w:val="24"/>
          <w:szCs w:val="24"/>
          <w:lang w:eastAsia="ru-RU"/>
        </w:rPr>
        <w:lastRenderedPageBreak/>
        <w:t>органа</w:t>
      </w:r>
      <w:r>
        <w:rPr>
          <w:rFonts w:ascii="Times New Roman" w:eastAsia="Times New Roman" w:hAnsi="Times New Roman" w:cs="Times New Roman"/>
          <w:sz w:val="24"/>
          <w:szCs w:val="24"/>
          <w:lang w:eastAsia="ru-RU"/>
        </w:rPr>
        <w:t xml:space="preserve"> местного самоуправления, на которые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Учреждения могут входить представители иных государственных органов, органов местного самоуправления, представители работников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Количество представителей работников Учреждения не может превышать одну треть от общего числа членов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Срок полномочий Наблюдательного совета Учреждения составляет три года.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Одно и то же лицо может быть членом Наблюдательного совета Учреждения неограниченное число раз.</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w:t>
      </w:r>
      <w:r w:rsidR="0033061F">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Учреждения и его заместители не могут быть членами Наблюдательного совета </w:t>
      </w:r>
      <w:r w:rsidR="00AB378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чреждения. </w:t>
      </w:r>
      <w:r w:rsidR="0033061F">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Учреждения участвует в заседаниях Наблюдательного совета Учреждения с правом совещательного голоса.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Членами Наблюдательного совета Учреждения не могут быть лица, имеющие неснятую или непогашенную судимость.</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 Члены Наблюдательного совета Учреждения могут пользоваться услугами Учреждения только на равных условиях с другими гражданами.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настоящим Уставом.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Полномочия члена Наблюдательного совета Учреждения могут быть прекращены досрочно:</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просьбе члена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привлечения члена Наблюдательного совета Учреждения к уголовной ответственности.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7.10. Полномочия члена Наблюдательного совета Учреждения, являющегося представителем </w:t>
      </w:r>
      <w:r w:rsidR="00114C1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чредителя и состоящего с этим органом в трудовых отношениях:</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прекращаются досрочно в случае прекращения трудовых отношений;</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могут быть прекра</w:t>
      </w:r>
      <w:r w:rsidR="00114C1B">
        <w:rPr>
          <w:rFonts w:ascii="Times New Roman" w:eastAsia="Times New Roman" w:hAnsi="Times New Roman" w:cs="Times New Roman"/>
          <w:sz w:val="24"/>
          <w:szCs w:val="24"/>
          <w:lang w:eastAsia="ru-RU"/>
        </w:rPr>
        <w:t>щены досрочно по представлению У</w:t>
      </w:r>
      <w:r>
        <w:rPr>
          <w:rFonts w:ascii="Times New Roman" w:eastAsia="Times New Roman" w:hAnsi="Times New Roman" w:cs="Times New Roman"/>
          <w:sz w:val="24"/>
          <w:szCs w:val="24"/>
          <w:lang w:eastAsia="ru-RU"/>
        </w:rPr>
        <w:t>чредителя.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w:t>
      </w:r>
      <w:r w:rsidR="00542E71">
        <w:rPr>
          <w:rFonts w:ascii="Times New Roman" w:eastAsia="Times New Roman" w:hAnsi="Times New Roman" w:cs="Times New Roman"/>
          <w:sz w:val="24"/>
          <w:szCs w:val="24"/>
          <w:lang w:eastAsia="ru-RU"/>
        </w:rPr>
        <w:t xml:space="preserve"> членов Наблюдательного совета У</w:t>
      </w:r>
      <w:r>
        <w:rPr>
          <w:rFonts w:ascii="Times New Roman" w:eastAsia="Times New Roman" w:hAnsi="Times New Roman" w:cs="Times New Roman"/>
          <w:sz w:val="24"/>
          <w:szCs w:val="24"/>
          <w:lang w:eastAsia="ru-RU"/>
        </w:rPr>
        <w:t>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 Представитель работников Учреждения не может быть избран предсе</w:t>
      </w:r>
      <w:r w:rsidR="007E7644">
        <w:rPr>
          <w:rFonts w:ascii="Times New Roman" w:eastAsia="Times New Roman" w:hAnsi="Times New Roman" w:cs="Times New Roman"/>
          <w:sz w:val="24"/>
          <w:szCs w:val="24"/>
          <w:lang w:eastAsia="ru-RU"/>
        </w:rPr>
        <w:t>дателем Наблюдательного совета У</w:t>
      </w:r>
      <w:r>
        <w:rPr>
          <w:rFonts w:ascii="Times New Roman" w:eastAsia="Times New Roman" w:hAnsi="Times New Roman" w:cs="Times New Roman"/>
          <w:sz w:val="24"/>
          <w:szCs w:val="24"/>
          <w:lang w:eastAsia="ru-RU"/>
        </w:rPr>
        <w:t>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 Наблюдательный совет Учреждения в любое время вправе переизбрать своего председателя.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7.15.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7.19. Наблюдательный совет Учреждения рассматривает:</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A504C">
        <w:rPr>
          <w:rFonts w:ascii="Times New Roman" w:eastAsia="Times New Roman" w:hAnsi="Times New Roman" w:cs="Times New Roman"/>
          <w:sz w:val="24"/>
          <w:szCs w:val="24"/>
          <w:lang w:eastAsia="ru-RU"/>
        </w:rPr>
        <w:t xml:space="preserve"> предложения учредителя или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 внесении изменений в Устав Учреждения;</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C6073">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Учредителя или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 </w:t>
      </w:r>
      <w:r w:rsidR="00AB3786">
        <w:rPr>
          <w:rFonts w:ascii="Times New Roman" w:eastAsia="Times New Roman" w:hAnsi="Times New Roman" w:cs="Times New Roman"/>
          <w:sz w:val="24"/>
          <w:szCs w:val="24"/>
          <w:lang w:eastAsia="ru-RU"/>
        </w:rPr>
        <w:t>создании и ликвидации филиалов У</w:t>
      </w:r>
      <w:r w:rsidR="008A504C">
        <w:rPr>
          <w:rFonts w:ascii="Times New Roman" w:eastAsia="Times New Roman" w:hAnsi="Times New Roman" w:cs="Times New Roman"/>
          <w:sz w:val="24"/>
          <w:szCs w:val="24"/>
          <w:lang w:eastAsia="ru-RU"/>
        </w:rPr>
        <w:t>чреждения, об открытии и о закрытии его представительств;</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C6073">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учредителя или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 реорганизации Учреждения или о его ликвидации;</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E3A3E">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учредителя или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об изъятии имущества, закрепленного за Учреждением на праве оперативного управления;</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E3A3E">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CE3A3E">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проект плана финансово-хозяйственной деятельности Учреждения;</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ё</w:t>
      </w:r>
      <w:r w:rsidR="00CE3A3E">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по представлению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CE3A3E">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 совершении сделок по распоряжению имуществом, которым в соответствии с частями 2 и 6 статьи 3 </w:t>
      </w:r>
      <w:r w:rsidR="00ED0530">
        <w:rPr>
          <w:rFonts w:ascii="Times New Roman" w:hAnsi="Times New Roman" w:cs="Times New Roman"/>
          <w:sz w:val="24"/>
          <w:szCs w:val="24"/>
        </w:rPr>
        <w:t xml:space="preserve">Федеральный закон </w:t>
      </w:r>
      <w:r w:rsidR="00ED0530">
        <w:rPr>
          <w:rFonts w:ascii="Times New Roman" w:hAnsi="Times New Roman" w:cs="Times New Roman"/>
          <w:sz w:val="24"/>
          <w:szCs w:val="24"/>
        </w:rPr>
        <w:br/>
        <w:t>№ 174-ФЗ</w:t>
      </w:r>
      <w:r w:rsidR="008A504C">
        <w:rPr>
          <w:rFonts w:ascii="Times New Roman" w:eastAsia="Times New Roman" w:hAnsi="Times New Roman" w:cs="Times New Roman"/>
          <w:sz w:val="24"/>
          <w:szCs w:val="24"/>
          <w:lang w:eastAsia="ru-RU"/>
        </w:rPr>
        <w:t xml:space="preserve"> Учреждение не вправе распоряжаться самостоятельно;</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E7AFD">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 совершении крупных сделок;</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2E7AFD">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 совершении сделок, в совершении которых имеется заинтересованность;</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й</w:t>
      </w:r>
      <w:r w:rsidR="00CE3A3E">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предложения </w:t>
      </w:r>
      <w:r w:rsidR="00D03C33">
        <w:rPr>
          <w:rFonts w:ascii="Times New Roman" w:eastAsia="Times New Roman" w:hAnsi="Times New Roman" w:cs="Times New Roman"/>
          <w:sz w:val="24"/>
          <w:szCs w:val="24"/>
          <w:lang w:eastAsia="ru-RU"/>
        </w:rPr>
        <w:t>Директора</w:t>
      </w:r>
      <w:r w:rsidR="008A504C">
        <w:rPr>
          <w:rFonts w:ascii="Times New Roman" w:eastAsia="Times New Roman" w:hAnsi="Times New Roman" w:cs="Times New Roman"/>
          <w:sz w:val="24"/>
          <w:szCs w:val="24"/>
          <w:lang w:eastAsia="ru-RU"/>
        </w:rPr>
        <w:t xml:space="preserve"> Учреждения о выборе кредитных организаций, в которых Учреждение может открыть банковские счета;</w:t>
      </w:r>
    </w:p>
    <w:p w:rsidR="008A504C" w:rsidRDefault="00FC3020"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E7AFD">
        <w:rPr>
          <w:rFonts w:ascii="Times New Roman" w:eastAsia="Times New Roman" w:hAnsi="Times New Roman" w:cs="Times New Roman"/>
          <w:sz w:val="24"/>
          <w:szCs w:val="24"/>
          <w:lang w:eastAsia="ru-RU"/>
        </w:rPr>
        <w:t>)</w:t>
      </w:r>
      <w:r w:rsidR="008A504C">
        <w:rPr>
          <w:rFonts w:ascii="Times New Roman" w:eastAsia="Times New Roman" w:hAnsi="Times New Roman" w:cs="Times New Roman"/>
          <w:sz w:val="24"/>
          <w:szCs w:val="24"/>
          <w:lang w:eastAsia="ru-RU"/>
        </w:rPr>
        <w:t xml:space="preserve"> вопросы проведения аудита годовой бухгалтерской отчетности Учреждения и утверждения аудиторской организации.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7.20. По вопросам, указанным в </w:t>
      </w:r>
      <w:r w:rsidR="00FC3020">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 xml:space="preserve">пунктах </w:t>
      </w:r>
      <w:r w:rsidR="004E0FFD">
        <w:rPr>
          <w:rFonts w:ascii="Times New Roman" w:eastAsia="Times New Roman" w:hAnsi="Times New Roman" w:cs="Times New Roman"/>
          <w:sz w:val="24"/>
          <w:szCs w:val="24"/>
          <w:lang w:eastAsia="ru-RU"/>
        </w:rPr>
        <w:t>«</w:t>
      </w:r>
      <w:r w:rsidR="00FC3020">
        <w:rPr>
          <w:rFonts w:ascii="Times New Roman" w:eastAsia="Times New Roman" w:hAnsi="Times New Roman" w:cs="Times New Roman"/>
          <w:sz w:val="24"/>
          <w:szCs w:val="24"/>
          <w:lang w:eastAsia="ru-RU"/>
        </w:rPr>
        <w:t>а</w:t>
      </w:r>
      <w:r w:rsidR="004E0F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004E0FFD">
        <w:rPr>
          <w:rFonts w:ascii="Times New Roman" w:eastAsia="Times New Roman" w:hAnsi="Times New Roman" w:cs="Times New Roman"/>
          <w:sz w:val="24"/>
          <w:szCs w:val="24"/>
          <w:lang w:eastAsia="ru-RU"/>
        </w:rPr>
        <w:t>«</w:t>
      </w:r>
      <w:r w:rsidR="00FC3020">
        <w:rPr>
          <w:rFonts w:ascii="Times New Roman" w:eastAsia="Times New Roman" w:hAnsi="Times New Roman" w:cs="Times New Roman"/>
          <w:sz w:val="24"/>
          <w:szCs w:val="24"/>
          <w:lang w:eastAsia="ru-RU"/>
        </w:rPr>
        <w:t>г</w:t>
      </w:r>
      <w:r w:rsidR="004E0F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E0FFD">
        <w:rPr>
          <w:rFonts w:ascii="Times New Roman" w:eastAsia="Times New Roman" w:hAnsi="Times New Roman" w:cs="Times New Roman"/>
          <w:sz w:val="24"/>
          <w:szCs w:val="24"/>
          <w:lang w:eastAsia="ru-RU"/>
        </w:rPr>
        <w:t>«</w:t>
      </w:r>
      <w:r w:rsidR="00FC3020">
        <w:rPr>
          <w:rFonts w:ascii="Times New Roman" w:eastAsia="Times New Roman" w:hAnsi="Times New Roman" w:cs="Times New Roman"/>
          <w:sz w:val="24"/>
          <w:szCs w:val="24"/>
          <w:lang w:eastAsia="ru-RU"/>
        </w:rPr>
        <w:t>ё</w:t>
      </w:r>
      <w:r w:rsidR="004E0F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w:t>
      </w:r>
      <w:r w:rsidR="004E0FFD">
        <w:rPr>
          <w:rFonts w:ascii="Times New Roman" w:eastAsia="Times New Roman" w:hAnsi="Times New Roman" w:cs="Times New Roman"/>
          <w:sz w:val="24"/>
          <w:szCs w:val="24"/>
          <w:lang w:eastAsia="ru-RU"/>
        </w:rPr>
        <w:t>«</w:t>
      </w:r>
      <w:r w:rsidR="00462781">
        <w:rPr>
          <w:rFonts w:ascii="Times New Roman" w:eastAsia="Times New Roman" w:hAnsi="Times New Roman" w:cs="Times New Roman"/>
          <w:sz w:val="24"/>
          <w:szCs w:val="24"/>
          <w:lang w:eastAsia="ru-RU"/>
        </w:rPr>
        <w:t>ж</w:t>
      </w:r>
      <w:r w:rsidR="004E0F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w:t>
      </w:r>
      <w:r w:rsidR="00462781">
        <w:rPr>
          <w:rFonts w:ascii="Times New Roman" w:eastAsia="Times New Roman" w:hAnsi="Times New Roman" w:cs="Times New Roman"/>
          <w:sz w:val="24"/>
          <w:szCs w:val="24"/>
          <w:lang w:eastAsia="ru-RU"/>
        </w:rPr>
        <w:t>ункта</w:t>
      </w:r>
      <w:r>
        <w:rPr>
          <w:rFonts w:ascii="Times New Roman" w:eastAsia="Times New Roman" w:hAnsi="Times New Roman" w:cs="Times New Roman"/>
          <w:sz w:val="24"/>
          <w:szCs w:val="24"/>
          <w:lang w:eastAsia="ru-RU"/>
        </w:rPr>
        <w:t xml:space="preserve"> 7.19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w:t>
      </w:r>
      <w:r w:rsidR="0067025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 По вопросу, указанному в </w:t>
      </w:r>
      <w:r w:rsidR="00462781">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 xml:space="preserve">пункте </w:t>
      </w:r>
      <w:r w:rsidR="004E0FFD">
        <w:rPr>
          <w:rFonts w:ascii="Times New Roman" w:eastAsia="Times New Roman" w:hAnsi="Times New Roman" w:cs="Times New Roman"/>
          <w:sz w:val="24"/>
          <w:szCs w:val="24"/>
          <w:lang w:eastAsia="ru-RU"/>
        </w:rPr>
        <w:t>«</w:t>
      </w:r>
      <w:r w:rsidR="00462781">
        <w:rPr>
          <w:rFonts w:ascii="Times New Roman" w:eastAsia="Times New Roman" w:hAnsi="Times New Roman" w:cs="Times New Roman"/>
          <w:sz w:val="24"/>
          <w:szCs w:val="24"/>
          <w:lang w:eastAsia="ru-RU"/>
        </w:rPr>
        <w:t>е</w:t>
      </w:r>
      <w:r w:rsidR="004E0F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w:t>
      </w:r>
      <w:r w:rsidR="00462781">
        <w:rPr>
          <w:rFonts w:ascii="Times New Roman" w:eastAsia="Times New Roman" w:hAnsi="Times New Roman" w:cs="Times New Roman"/>
          <w:sz w:val="24"/>
          <w:szCs w:val="24"/>
          <w:lang w:eastAsia="ru-RU"/>
        </w:rPr>
        <w:t>ункта</w:t>
      </w:r>
      <w:r>
        <w:rPr>
          <w:rFonts w:ascii="Times New Roman" w:eastAsia="Times New Roman" w:hAnsi="Times New Roman" w:cs="Times New Roman"/>
          <w:sz w:val="24"/>
          <w:szCs w:val="24"/>
          <w:lang w:eastAsia="ru-RU"/>
        </w:rPr>
        <w:t xml:space="preserve"> 7.19 Устава, Наблюдательный совет Учреждения дает заключение, копия которого направляется учредителю Учреждения. По вопросу, указанному в пункт</w:t>
      </w:r>
      <w:r w:rsidR="004E0FFD">
        <w:rPr>
          <w:rFonts w:ascii="Times New Roman" w:eastAsia="Times New Roman" w:hAnsi="Times New Roman" w:cs="Times New Roman"/>
          <w:sz w:val="24"/>
          <w:szCs w:val="24"/>
          <w:lang w:eastAsia="ru-RU"/>
        </w:rPr>
        <w:t>ах</w:t>
      </w:r>
      <w:r>
        <w:rPr>
          <w:rFonts w:ascii="Times New Roman" w:eastAsia="Times New Roman" w:hAnsi="Times New Roman" w:cs="Times New Roman"/>
          <w:sz w:val="24"/>
          <w:szCs w:val="24"/>
          <w:lang w:eastAsia="ru-RU"/>
        </w:rPr>
        <w:t xml:space="preserve"> </w:t>
      </w:r>
      <w:r w:rsidR="004E0FFD">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 и </w:t>
      </w:r>
      <w:r w:rsidR="004E0FFD">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п</w:t>
      </w:r>
      <w:r w:rsidR="004E0FFD">
        <w:rPr>
          <w:rFonts w:ascii="Times New Roman" w:eastAsia="Times New Roman" w:hAnsi="Times New Roman" w:cs="Times New Roman"/>
          <w:sz w:val="24"/>
          <w:szCs w:val="24"/>
          <w:lang w:eastAsia="ru-RU"/>
        </w:rPr>
        <w:t>ункта</w:t>
      </w:r>
      <w:r>
        <w:rPr>
          <w:rFonts w:ascii="Times New Roman" w:eastAsia="Times New Roman" w:hAnsi="Times New Roman" w:cs="Times New Roman"/>
          <w:sz w:val="24"/>
          <w:szCs w:val="24"/>
          <w:lang w:eastAsia="ru-RU"/>
        </w:rPr>
        <w:t xml:space="preserve"> 7.1</w:t>
      </w:r>
      <w:r w:rsidR="00ED053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Устава, Наблюдательный совет Учреждения дает заключение. </w:t>
      </w:r>
      <w:proofErr w:type="gramStart"/>
      <w:r w:rsidR="00D03C33">
        <w:rPr>
          <w:rFonts w:ascii="Times New Roman" w:eastAsia="Times New Roman" w:hAnsi="Times New Roman" w:cs="Times New Roman"/>
          <w:sz w:val="24"/>
          <w:szCs w:val="24"/>
          <w:lang w:eastAsia="ru-RU"/>
        </w:rPr>
        <w:t xml:space="preserve">Директор </w:t>
      </w:r>
      <w:r>
        <w:rPr>
          <w:rFonts w:ascii="Times New Roman" w:eastAsia="Times New Roman" w:hAnsi="Times New Roman" w:cs="Times New Roman"/>
          <w:sz w:val="24"/>
          <w:szCs w:val="24"/>
          <w:lang w:eastAsia="ru-RU"/>
        </w:rPr>
        <w:t xml:space="preserve"> Учреждения</w:t>
      </w:r>
      <w:proofErr w:type="gramEnd"/>
      <w:r>
        <w:rPr>
          <w:rFonts w:ascii="Times New Roman" w:eastAsia="Times New Roman" w:hAnsi="Times New Roman" w:cs="Times New Roman"/>
          <w:sz w:val="24"/>
          <w:szCs w:val="24"/>
          <w:lang w:eastAsia="ru-RU"/>
        </w:rPr>
        <w:t xml:space="preserve"> принимает по этим вопросам решения после рассмотрения заключений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7.22. По вопросам, указанным в </w:t>
      </w:r>
      <w:r w:rsidR="00575404">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 xml:space="preserve">пунктах </w:t>
      </w:r>
      <w:r w:rsidR="00575404">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 </w:t>
      </w:r>
      <w:r w:rsidR="0057540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00575404">
        <w:rPr>
          <w:rFonts w:ascii="Times New Roman" w:eastAsia="Times New Roman" w:hAnsi="Times New Roman" w:cs="Times New Roman"/>
          <w:sz w:val="24"/>
          <w:szCs w:val="24"/>
          <w:lang w:eastAsia="ru-RU"/>
        </w:rPr>
        <w:t>«к»</w:t>
      </w:r>
      <w:r w:rsidR="00D953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575404">
        <w:rPr>
          <w:rFonts w:ascii="Times New Roman" w:eastAsia="Times New Roman" w:hAnsi="Times New Roman" w:cs="Times New Roman"/>
          <w:sz w:val="24"/>
          <w:szCs w:val="24"/>
          <w:lang w:eastAsia="ru-RU"/>
        </w:rPr>
        <w:t>ункта</w:t>
      </w:r>
      <w:r>
        <w:rPr>
          <w:rFonts w:ascii="Times New Roman" w:eastAsia="Times New Roman" w:hAnsi="Times New Roman" w:cs="Times New Roman"/>
          <w:sz w:val="24"/>
          <w:szCs w:val="24"/>
          <w:lang w:eastAsia="ru-RU"/>
        </w:rPr>
        <w:t xml:space="preserve"> 7.19 Устава, Наблюдательный совет Учреждения принимает решения, обязательные для </w:t>
      </w:r>
      <w:r w:rsidR="00D03C33">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7.23. Рекомендации и заключения по вопросам, указанным в </w:t>
      </w:r>
      <w:r w:rsidR="00022D89">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 xml:space="preserve">пунктах </w:t>
      </w:r>
      <w:r w:rsidR="00022D8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 </w:t>
      </w:r>
      <w:r w:rsidR="00022D89">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 xml:space="preserve"> и </w:t>
      </w:r>
      <w:r w:rsidR="00022D89">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п</w:t>
      </w:r>
      <w:r w:rsidR="00022D89">
        <w:rPr>
          <w:rFonts w:ascii="Times New Roman" w:eastAsia="Times New Roman" w:hAnsi="Times New Roman" w:cs="Times New Roman"/>
          <w:sz w:val="24"/>
          <w:szCs w:val="24"/>
          <w:lang w:eastAsia="ru-RU"/>
        </w:rPr>
        <w:t>ункта</w:t>
      </w:r>
      <w:r>
        <w:rPr>
          <w:rFonts w:ascii="Times New Roman" w:eastAsia="Times New Roman" w:hAnsi="Times New Roman" w:cs="Times New Roman"/>
          <w:sz w:val="24"/>
          <w:szCs w:val="24"/>
          <w:lang w:eastAsia="ru-RU"/>
        </w:rPr>
        <w:t xml:space="preserve"> 7.19 Устава, даются большинством голосов от общего числа голосов членов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7.24. Решения по вопросам, указанным в пунктах </w:t>
      </w:r>
      <w:r w:rsidR="004310D2">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 и </w:t>
      </w:r>
      <w:r w:rsidR="004310D2">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п</w:t>
      </w:r>
      <w:r w:rsidR="004310D2">
        <w:rPr>
          <w:rFonts w:ascii="Times New Roman" w:eastAsia="Times New Roman" w:hAnsi="Times New Roman" w:cs="Times New Roman"/>
          <w:sz w:val="24"/>
          <w:szCs w:val="24"/>
          <w:lang w:eastAsia="ru-RU"/>
        </w:rPr>
        <w:t>ункта</w:t>
      </w:r>
      <w:r>
        <w:rPr>
          <w:rFonts w:ascii="Times New Roman" w:eastAsia="Times New Roman" w:hAnsi="Times New Roman" w:cs="Times New Roman"/>
          <w:sz w:val="24"/>
          <w:szCs w:val="24"/>
          <w:lang w:eastAsia="ru-RU"/>
        </w:rPr>
        <w:t xml:space="preserve"> 7.19 Устава, принимаются Наблюдательным советом </w:t>
      </w:r>
      <w:r w:rsidR="00C6795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чреждения большинством в две трети голосов от общего числа голосов членов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7.25. Решение по вопросу, указанному в </w:t>
      </w:r>
      <w:r w:rsidR="004310D2">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 xml:space="preserve">пункте </w:t>
      </w:r>
      <w:r w:rsidR="004310D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п</w:t>
      </w:r>
      <w:r w:rsidR="004310D2">
        <w:rPr>
          <w:rFonts w:ascii="Times New Roman" w:eastAsia="Times New Roman" w:hAnsi="Times New Roman" w:cs="Times New Roman"/>
          <w:sz w:val="24"/>
          <w:szCs w:val="24"/>
          <w:lang w:eastAsia="ru-RU"/>
        </w:rPr>
        <w:t>ункта</w:t>
      </w:r>
      <w:r>
        <w:rPr>
          <w:rFonts w:ascii="Times New Roman" w:eastAsia="Times New Roman" w:hAnsi="Times New Roman" w:cs="Times New Roman"/>
          <w:sz w:val="24"/>
          <w:szCs w:val="24"/>
          <w:lang w:eastAsia="ru-RU"/>
        </w:rPr>
        <w:t xml:space="preserve"> 7.19 Устава, принимается Наблюдательным советом Учреждения</w:t>
      </w:r>
      <w:r w:rsidR="00F77105">
        <w:rPr>
          <w:rFonts w:ascii="Times New Roman" w:eastAsia="Times New Roman" w:hAnsi="Times New Roman" w:cs="Times New Roman"/>
          <w:sz w:val="24"/>
          <w:szCs w:val="24"/>
          <w:lang w:eastAsia="ru-RU"/>
        </w:rPr>
        <w:t xml:space="preserve"> в порядке, установленном частями 1 и 2 статьи 17 Федерального за</w:t>
      </w:r>
      <w:r w:rsidR="00D03C33">
        <w:rPr>
          <w:rFonts w:ascii="Times New Roman" w:eastAsia="Times New Roman" w:hAnsi="Times New Roman" w:cs="Times New Roman"/>
          <w:sz w:val="24"/>
          <w:szCs w:val="24"/>
          <w:lang w:eastAsia="ru-RU"/>
        </w:rPr>
        <w:t>кона № 174-ФЗ.</w:t>
      </w:r>
    </w:p>
    <w:p w:rsidR="00534900"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7.26. Вопросы, относящиеся к компетенции Наблюдательного совета Учреждения в соответствии с п</w:t>
      </w:r>
      <w:r w:rsidR="003C1A58">
        <w:rPr>
          <w:rFonts w:ascii="Times New Roman" w:eastAsia="Times New Roman" w:hAnsi="Times New Roman" w:cs="Times New Roman"/>
          <w:sz w:val="24"/>
          <w:szCs w:val="24"/>
          <w:lang w:eastAsia="ru-RU"/>
        </w:rPr>
        <w:t>унктом</w:t>
      </w:r>
      <w:r>
        <w:rPr>
          <w:rFonts w:ascii="Times New Roman" w:eastAsia="Times New Roman" w:hAnsi="Times New Roman" w:cs="Times New Roman"/>
          <w:sz w:val="24"/>
          <w:szCs w:val="24"/>
          <w:lang w:eastAsia="ru-RU"/>
        </w:rPr>
        <w:t xml:space="preserve"> 7.19 Устава, не могут быть переданы на рассмотрение других органов</w:t>
      </w:r>
      <w:r w:rsidR="005349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 Порядок созыва и проведения заседаний Наблюдательного совета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7.28.1.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w:t>
      </w:r>
      <w:proofErr w:type="gramStart"/>
      <w:r>
        <w:rPr>
          <w:rFonts w:ascii="Times New Roman" w:eastAsia="Times New Roman" w:hAnsi="Times New Roman" w:cs="Times New Roman"/>
          <w:sz w:val="24"/>
          <w:szCs w:val="24"/>
          <w:lang w:eastAsia="ru-RU"/>
        </w:rPr>
        <w:t xml:space="preserve">законодательству </w:t>
      </w:r>
      <w:r w:rsidR="00D03C33">
        <w:rPr>
          <w:rFonts w:ascii="Times New Roman" w:eastAsia="Times New Roman" w:hAnsi="Times New Roman" w:cs="Times New Roman"/>
          <w:sz w:val="24"/>
          <w:szCs w:val="24"/>
          <w:lang w:eastAsia="ru-RU"/>
        </w:rPr>
        <w:t xml:space="preserve"> Российской</w:t>
      </w:r>
      <w:proofErr w:type="gramEnd"/>
      <w:r w:rsidR="00CE76DA">
        <w:rPr>
          <w:rFonts w:ascii="Times New Roman" w:eastAsia="Times New Roman" w:hAnsi="Times New Roman" w:cs="Times New Roman"/>
          <w:sz w:val="24"/>
          <w:szCs w:val="24"/>
          <w:lang w:eastAsia="ru-RU"/>
        </w:rPr>
        <w:t xml:space="preserve"> </w:t>
      </w:r>
      <w:r w:rsidR="00D03C33">
        <w:rPr>
          <w:rFonts w:ascii="Times New Roman" w:eastAsia="Times New Roman" w:hAnsi="Times New Roman" w:cs="Times New Roman"/>
          <w:sz w:val="24"/>
          <w:szCs w:val="24"/>
          <w:lang w:eastAsia="ru-RU"/>
        </w:rPr>
        <w:t xml:space="preserve"> Федерации </w:t>
      </w:r>
      <w:r>
        <w:rPr>
          <w:rFonts w:ascii="Times New Roman" w:eastAsia="Times New Roman" w:hAnsi="Times New Roman" w:cs="Times New Roman"/>
          <w:sz w:val="24"/>
          <w:szCs w:val="24"/>
          <w:lang w:eastAsia="ru-RU"/>
        </w:rPr>
        <w:t>и настоящему Уставу.</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7.28.2. Заседание Наблюдательного совета созывается его председателем по собственной инициативе, по требованию Учредителя, члена Наблюдательного совета или </w:t>
      </w:r>
      <w:r w:rsidR="00D03C33">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7.28.3</w:t>
      </w:r>
      <w:r w:rsidR="00D03C33" w:rsidRPr="00D03C33">
        <w:rPr>
          <w:rFonts w:ascii="Times New Roman" w:eastAsia="Times New Roman" w:hAnsi="Times New Roman" w:cs="Times New Roman"/>
          <w:sz w:val="24"/>
          <w:szCs w:val="24"/>
          <w:lang w:eastAsia="ru-RU"/>
        </w:rPr>
        <w:t>.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8A504C" w:rsidRDefault="00D03C33"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7.28.4.</w:t>
      </w:r>
      <w:r w:rsidRPr="00D03C33">
        <w:rPr>
          <w:rFonts w:ascii="Times New Roman" w:eastAsia="Times New Roman" w:hAnsi="Times New Roman" w:cs="Times New Roman"/>
          <w:sz w:val="24"/>
          <w:szCs w:val="24"/>
          <w:lang w:eastAsia="ru-RU"/>
        </w:rPr>
        <w:t xml:space="preserve">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8A504C" w:rsidRPr="00D03C33" w:rsidRDefault="008A504C" w:rsidP="00D03C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7.28.5. </w:t>
      </w:r>
      <w:r w:rsidR="00D03C33" w:rsidRPr="00D03C33">
        <w:rPr>
          <w:rFonts w:ascii="Times New Roman" w:eastAsia="Times New Roman" w:hAnsi="Times New Roman" w:cs="Times New Roman"/>
          <w:sz w:val="24"/>
          <w:szCs w:val="24"/>
          <w:lang w:eastAsia="ru-RU"/>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7.28.6.</w:t>
      </w:r>
      <w:r w:rsidR="00D03C33" w:rsidRPr="00D03C33">
        <w:rPr>
          <w:rFonts w:ascii="Times New Roman" w:eastAsia="Times New Roman" w:hAnsi="Times New Roman" w:cs="Times New Roman"/>
          <w:sz w:val="24"/>
          <w:szCs w:val="24"/>
          <w:lang w:eastAsia="ru-RU"/>
        </w:rPr>
        <w:t xml:space="preserve">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r w:rsidR="00F470E7">
        <w:rPr>
          <w:rFonts w:ascii="Times New Roman" w:eastAsia="Times New Roman" w:hAnsi="Times New Roman" w:cs="Times New Roman"/>
          <w:sz w:val="24"/>
          <w:szCs w:val="24"/>
          <w:lang w:eastAsia="ru-RU"/>
        </w:rPr>
        <w:t xml:space="preserve"> Указанный порядок не применяется при принятии решений по </w:t>
      </w:r>
      <w:proofErr w:type="gramStart"/>
      <w:r w:rsidR="00F470E7">
        <w:rPr>
          <w:rFonts w:ascii="Times New Roman" w:eastAsia="Times New Roman" w:hAnsi="Times New Roman" w:cs="Times New Roman"/>
          <w:sz w:val="24"/>
          <w:szCs w:val="24"/>
          <w:lang w:eastAsia="ru-RU"/>
        </w:rPr>
        <w:t>вопросам ,</w:t>
      </w:r>
      <w:proofErr w:type="gramEnd"/>
      <w:r w:rsidR="00F470E7">
        <w:rPr>
          <w:rFonts w:ascii="Times New Roman" w:eastAsia="Times New Roman" w:hAnsi="Times New Roman" w:cs="Times New Roman"/>
          <w:sz w:val="24"/>
          <w:szCs w:val="24"/>
          <w:lang w:eastAsia="ru-RU"/>
        </w:rPr>
        <w:t xml:space="preserve"> предусмотренным подпунктами «з» и «и» пункта 7.19 Устава.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7.28.7.</w:t>
      </w:r>
      <w:r w:rsidR="00D03C33" w:rsidRPr="00D03C33">
        <w:t xml:space="preserve"> </w:t>
      </w:r>
      <w:r w:rsidR="00D03C33" w:rsidRPr="00D03C33">
        <w:rPr>
          <w:rFonts w:ascii="Times New Roman" w:eastAsia="Times New Roman" w:hAnsi="Times New Roman" w:cs="Times New Roman"/>
          <w:sz w:val="24"/>
          <w:szCs w:val="24"/>
          <w:lang w:eastAsia="ru-RU"/>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8A504C" w:rsidRDefault="00CE76D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7.28.8.</w:t>
      </w:r>
      <w:r w:rsidRPr="00CE76DA">
        <w:rPr>
          <w:rFonts w:ascii="Times New Roman" w:eastAsia="Times New Roman" w:hAnsi="Times New Roman" w:cs="Times New Roman"/>
          <w:sz w:val="24"/>
          <w:szCs w:val="24"/>
          <w:lang w:eastAsia="ru-RU"/>
        </w:rPr>
        <w:t xml:space="preserve"> Первое заседание Наблюдательного совета созывается после государственной регистрации Учреждения по требованию Учредителя.</w:t>
      </w:r>
    </w:p>
    <w:p w:rsidR="00CE76DA" w:rsidRDefault="00CE76DA" w:rsidP="008A504C">
      <w:pPr>
        <w:spacing w:after="0" w:line="240" w:lineRule="auto"/>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Отчетность и контроль</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8.1. </w:t>
      </w:r>
      <w:proofErr w:type="gramStart"/>
      <w:r>
        <w:rPr>
          <w:rFonts w:ascii="Times New Roman" w:eastAsia="Times New Roman" w:hAnsi="Times New Roman" w:cs="Times New Roman"/>
          <w:sz w:val="24"/>
          <w:szCs w:val="24"/>
          <w:lang w:eastAsia="ru-RU"/>
        </w:rPr>
        <w:t xml:space="preserve">Учреждение </w:t>
      </w:r>
      <w:r w:rsidR="00CE76DA">
        <w:rPr>
          <w:rFonts w:ascii="Times New Roman" w:eastAsia="Times New Roman" w:hAnsi="Times New Roman" w:cs="Times New Roman"/>
          <w:sz w:val="24"/>
          <w:szCs w:val="24"/>
          <w:lang w:eastAsia="ru-RU"/>
        </w:rPr>
        <w:t xml:space="preserve"> обязано</w:t>
      </w:r>
      <w:proofErr w:type="gramEnd"/>
      <w:r w:rsidR="00CE76DA">
        <w:rPr>
          <w:rFonts w:ascii="Times New Roman" w:eastAsia="Times New Roman" w:hAnsi="Times New Roman" w:cs="Times New Roman"/>
          <w:sz w:val="24"/>
          <w:szCs w:val="24"/>
          <w:lang w:eastAsia="ru-RU"/>
        </w:rPr>
        <w:t xml:space="preserve"> вести бухгалтерский учет, представлять</w:t>
      </w:r>
      <w:r>
        <w:rPr>
          <w:rFonts w:ascii="Times New Roman" w:eastAsia="Times New Roman" w:hAnsi="Times New Roman" w:cs="Times New Roman"/>
          <w:sz w:val="24"/>
          <w:szCs w:val="24"/>
          <w:lang w:eastAsia="ru-RU"/>
        </w:rPr>
        <w:t xml:space="preserve"> </w:t>
      </w:r>
      <w:r w:rsidR="00CE76DA">
        <w:rPr>
          <w:rFonts w:ascii="Times New Roman" w:eastAsia="Times New Roman" w:hAnsi="Times New Roman" w:cs="Times New Roman"/>
          <w:sz w:val="24"/>
          <w:szCs w:val="24"/>
          <w:lang w:eastAsia="ru-RU"/>
        </w:rPr>
        <w:t xml:space="preserve">бухгалтерскую </w:t>
      </w:r>
      <w:r w:rsidR="00CE76DA">
        <w:rPr>
          <w:rFonts w:ascii="Times New Roman" w:eastAsia="Times New Roman" w:hAnsi="Times New Roman" w:cs="Times New Roman"/>
          <w:sz w:val="24"/>
          <w:szCs w:val="24"/>
          <w:lang w:eastAsia="ru-RU"/>
        </w:rPr>
        <w:lastRenderedPageBreak/>
        <w:t xml:space="preserve">отчетность </w:t>
      </w:r>
      <w:r>
        <w:rPr>
          <w:rFonts w:ascii="Times New Roman" w:eastAsia="Times New Roman" w:hAnsi="Times New Roman" w:cs="Times New Roman"/>
          <w:sz w:val="24"/>
          <w:szCs w:val="24"/>
          <w:lang w:eastAsia="ru-RU"/>
        </w:rPr>
        <w:t xml:space="preserve"> и статистическую отчетность в</w:t>
      </w:r>
      <w:r w:rsidR="00CE76DA">
        <w:rPr>
          <w:rFonts w:ascii="Times New Roman" w:eastAsia="Times New Roman" w:hAnsi="Times New Roman" w:cs="Times New Roman"/>
          <w:sz w:val="24"/>
          <w:szCs w:val="24"/>
          <w:lang w:eastAsia="ru-RU"/>
        </w:rPr>
        <w:t xml:space="preserve"> порядке,</w:t>
      </w:r>
      <w:r>
        <w:rPr>
          <w:rFonts w:ascii="Times New Roman" w:eastAsia="Times New Roman" w:hAnsi="Times New Roman" w:cs="Times New Roman"/>
          <w:sz w:val="24"/>
          <w:szCs w:val="24"/>
          <w:lang w:eastAsia="ru-RU"/>
        </w:rPr>
        <w:t xml:space="preserve"> установленном законодательством </w:t>
      </w:r>
      <w:r w:rsidR="00CE76DA">
        <w:rPr>
          <w:rFonts w:ascii="Times New Roman" w:eastAsia="Times New Roman" w:hAnsi="Times New Roman" w:cs="Times New Roman"/>
          <w:sz w:val="24"/>
          <w:szCs w:val="24"/>
          <w:lang w:eastAsia="ru-RU"/>
        </w:rPr>
        <w:t>Российской Федерации.</w:t>
      </w:r>
    </w:p>
    <w:p w:rsidR="00CE76DA" w:rsidRDefault="00CE76D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Учреждение предоставляет информацию о своей деятельности в органы </w:t>
      </w:r>
      <w:proofErr w:type="gramStart"/>
      <w:r>
        <w:rPr>
          <w:rFonts w:ascii="Times New Roman" w:eastAsia="Times New Roman" w:hAnsi="Times New Roman" w:cs="Times New Roman"/>
          <w:sz w:val="24"/>
          <w:szCs w:val="24"/>
          <w:lang w:eastAsia="ru-RU"/>
        </w:rPr>
        <w:t>государственной  статистики</w:t>
      </w:r>
      <w:proofErr w:type="gramEnd"/>
      <w:r>
        <w:rPr>
          <w:rFonts w:ascii="Times New Roman" w:eastAsia="Times New Roman" w:hAnsi="Times New Roman" w:cs="Times New Roman"/>
          <w:sz w:val="24"/>
          <w:szCs w:val="24"/>
          <w:lang w:eastAsia="ru-RU"/>
        </w:rPr>
        <w:t>, налоговые органы, иные органы  и лицам в соответствии с законодательством Российской Федерации и настоящим Уставом.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Учредитель по мере необходимости осуществляет проверки деятельности Учреждения, их результаты доводит до Учреждения и принимает соответствующие меры.</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Учреждение обязано хранить следующие документы:</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учредительные документы Учреждения, а также изменения и дополнения, внесенные в учредительные документы Учреждения и зарегистрированные в установленном порядке;</w:t>
      </w:r>
    </w:p>
    <w:p w:rsidR="008A504C" w:rsidRDefault="00CE76D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решения У</w:t>
      </w:r>
      <w:r w:rsidR="008A504C">
        <w:rPr>
          <w:rFonts w:ascii="Times New Roman" w:eastAsia="Times New Roman" w:hAnsi="Times New Roman" w:cs="Times New Roman"/>
          <w:sz w:val="24"/>
          <w:szCs w:val="24"/>
          <w:lang w:eastAsia="ru-RU"/>
        </w:rPr>
        <w:t>чредителя Учреждения о его создании и об утверждении перечня имущества, передаваемого Учреждению в оперативное управление, а также иные решения, связанные с созданием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подтверждающий государственную регистрацию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подтверждающие права Учреждения на имущество, находящееся на его балансе;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внутренние документы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положения о филиалах и представительствах Учреждения;</w:t>
      </w:r>
    </w:p>
    <w:p w:rsidR="008A504C" w:rsidRDefault="00CE76DA"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решения У</w:t>
      </w:r>
      <w:r w:rsidR="008A504C">
        <w:rPr>
          <w:rFonts w:ascii="Times New Roman" w:eastAsia="Times New Roman" w:hAnsi="Times New Roman" w:cs="Times New Roman"/>
          <w:sz w:val="24"/>
          <w:szCs w:val="24"/>
          <w:lang w:eastAsia="ru-RU"/>
        </w:rPr>
        <w:t>чредителя Учреждения, касающиеся деятельности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аудиторские заключения, заключения органов государственного или муниципального финансового контроля;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иные документы, предусмотренные федеральными законами и иными нормативными правовыми актами, Уставом Учреждения, внутренними документами Учреждения, решениями учредителя и </w:t>
      </w:r>
      <w:r w:rsidR="00ED0530">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Учреждение хранит документы, указанные в п</w:t>
      </w:r>
      <w:r w:rsidR="00A33B7A">
        <w:rPr>
          <w:rFonts w:ascii="Times New Roman" w:eastAsia="Times New Roman" w:hAnsi="Times New Roman" w:cs="Times New Roman"/>
          <w:sz w:val="24"/>
          <w:szCs w:val="24"/>
          <w:lang w:eastAsia="ru-RU"/>
        </w:rPr>
        <w:t>ункте</w:t>
      </w:r>
      <w:r>
        <w:rPr>
          <w:rFonts w:ascii="Times New Roman" w:eastAsia="Times New Roman" w:hAnsi="Times New Roman" w:cs="Times New Roman"/>
          <w:sz w:val="24"/>
          <w:szCs w:val="24"/>
          <w:lang w:eastAsia="ru-RU"/>
        </w:rPr>
        <w:t xml:space="preserve"> 8.3, по месту нахождения его </w:t>
      </w:r>
      <w:r w:rsidR="00CE76DA">
        <w:rPr>
          <w:rFonts w:ascii="Times New Roman" w:eastAsia="Times New Roman" w:hAnsi="Times New Roman" w:cs="Times New Roman"/>
          <w:sz w:val="24"/>
          <w:szCs w:val="24"/>
          <w:lang w:eastAsia="ru-RU"/>
        </w:rPr>
        <w:t>Директора</w:t>
      </w:r>
      <w:r>
        <w:rPr>
          <w:rFonts w:ascii="Times New Roman" w:eastAsia="Times New Roman" w:hAnsi="Times New Roman" w:cs="Times New Roman"/>
          <w:sz w:val="24"/>
          <w:szCs w:val="24"/>
          <w:lang w:eastAsia="ru-RU"/>
        </w:rPr>
        <w:t xml:space="preserve"> или в ином определенном Уставом Учреждения месте.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При ликвидации Учреждения, документы, указанные в п</w:t>
      </w:r>
      <w:r w:rsidR="00A33B7A">
        <w:rPr>
          <w:rFonts w:ascii="Times New Roman" w:eastAsia="Times New Roman" w:hAnsi="Times New Roman" w:cs="Times New Roman"/>
          <w:sz w:val="24"/>
          <w:szCs w:val="24"/>
          <w:lang w:eastAsia="ru-RU"/>
        </w:rPr>
        <w:t>ункте</w:t>
      </w:r>
      <w:r>
        <w:rPr>
          <w:rFonts w:ascii="Times New Roman" w:eastAsia="Times New Roman" w:hAnsi="Times New Roman" w:cs="Times New Roman"/>
          <w:sz w:val="24"/>
          <w:szCs w:val="24"/>
          <w:lang w:eastAsia="ru-RU"/>
        </w:rPr>
        <w:t xml:space="preserve"> 8.3, передаются на хранение в архив в порядке, установленном законодательством Российской Федерации и Московской области.</w:t>
      </w:r>
    </w:p>
    <w:p w:rsidR="008A504C" w:rsidRDefault="008A504C" w:rsidP="008A504C">
      <w:pPr>
        <w:spacing w:after="0" w:line="240" w:lineRule="auto"/>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Трудовые отношения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9.1. Отношения работника и Учреждения, возникшие на основе трудового договора, регулируются </w:t>
      </w:r>
      <w:r w:rsidR="00F470E7">
        <w:rPr>
          <w:rFonts w:ascii="Times New Roman" w:eastAsia="Times New Roman" w:hAnsi="Times New Roman" w:cs="Times New Roman"/>
          <w:sz w:val="24"/>
          <w:szCs w:val="24"/>
          <w:lang w:eastAsia="ru-RU"/>
        </w:rPr>
        <w:t>Трудовым кодексом Российской Федерации.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Работники обязаны нести свои </w:t>
      </w:r>
      <w:r w:rsidR="00C41CEF">
        <w:rPr>
          <w:rFonts w:ascii="Times New Roman" w:eastAsia="Times New Roman" w:hAnsi="Times New Roman" w:cs="Times New Roman"/>
          <w:sz w:val="24"/>
          <w:szCs w:val="24"/>
          <w:lang w:eastAsia="ru-RU"/>
        </w:rPr>
        <w:t>обязанности добросовестно и надлежащим образом.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Работники несут ответственность перед Учреждением за ущерб, причиненный ему в результате неисполнения или недобросовестного исполнения ими своих обязанностей, определенных настоящим Уставом, должностной инструкцией и условиями трудового договора.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Состав и объем сведений, составляющих служебную или коммерческую тайну, а также порядок их защиты определяются </w:t>
      </w:r>
      <w:r w:rsidR="00F470E7">
        <w:rPr>
          <w:rFonts w:ascii="Times New Roman" w:eastAsia="Times New Roman" w:hAnsi="Times New Roman" w:cs="Times New Roman"/>
          <w:sz w:val="24"/>
          <w:szCs w:val="24"/>
          <w:lang w:eastAsia="ru-RU"/>
        </w:rPr>
        <w:t>Директором</w:t>
      </w:r>
      <w:r>
        <w:rPr>
          <w:rFonts w:ascii="Times New Roman" w:eastAsia="Times New Roman" w:hAnsi="Times New Roman" w:cs="Times New Roman"/>
          <w:sz w:val="24"/>
          <w:szCs w:val="24"/>
          <w:lang w:eastAsia="ru-RU"/>
        </w:rPr>
        <w:t xml:space="preserve"> Учреждения в соответствии с действующим законодательством Российской Федерации.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 Учреждение обеспечивает гарантированный законом минимальный размер оплаты труда и меры социальной защиты работников.</w:t>
      </w:r>
    </w:p>
    <w:p w:rsidR="008A504C" w:rsidRDefault="008A504C" w:rsidP="008A504C">
      <w:pPr>
        <w:spacing w:after="0" w:line="240" w:lineRule="auto"/>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Социальная деятельность</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10.1. Учреждение проводит мероприятия по развитию социальной инфраструктуры, </w:t>
      </w:r>
      <w:r>
        <w:rPr>
          <w:rFonts w:ascii="Times New Roman" w:eastAsia="Times New Roman" w:hAnsi="Times New Roman" w:cs="Times New Roman"/>
          <w:sz w:val="24"/>
          <w:szCs w:val="24"/>
          <w:lang w:eastAsia="ru-RU"/>
        </w:rPr>
        <w:lastRenderedPageBreak/>
        <w:t>улучшению условий труда, обеспечивает обязательное социальное и медицинское страхование работников и членов их семей в соответствии с законодательством.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Учреждение обязано обеспечить своим работникам безопасные условия труда и несет материальную ответственность в установленном законодательством порядке за вред, причиненный их здоровью, и потерю трудоспособности.</w:t>
      </w:r>
    </w:p>
    <w:p w:rsidR="008A504C" w:rsidRDefault="008A504C" w:rsidP="008A504C">
      <w:pPr>
        <w:spacing w:after="0" w:line="240" w:lineRule="auto"/>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Филиалы и представительства</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11.1.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Филиалы и представительства осуществляют свою деятельность от имени Учреждения, которое несет ответственность за их деятельность.</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Имущество филиалов и представительств учитывается на их отдельном балансе и на балансе создавшего их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Руководители филиалов и представительств назначаются на должность и освобождаются от должности </w:t>
      </w:r>
      <w:r w:rsidR="00C41CEF">
        <w:rPr>
          <w:rFonts w:ascii="Times New Roman" w:eastAsia="Times New Roman" w:hAnsi="Times New Roman" w:cs="Times New Roman"/>
          <w:sz w:val="24"/>
          <w:szCs w:val="24"/>
          <w:lang w:eastAsia="ru-RU"/>
        </w:rPr>
        <w:t>Директором</w:t>
      </w:r>
      <w:r>
        <w:rPr>
          <w:rFonts w:ascii="Times New Roman" w:eastAsia="Times New Roman" w:hAnsi="Times New Roman" w:cs="Times New Roman"/>
          <w:sz w:val="24"/>
          <w:szCs w:val="24"/>
          <w:lang w:eastAsia="ru-RU"/>
        </w:rPr>
        <w:t xml:space="preserve"> Учреждения, наделяются полномочиями и действуют на основании доверенности, выданной им </w:t>
      </w:r>
      <w:r w:rsidR="00C41CEF">
        <w:rPr>
          <w:rFonts w:ascii="Times New Roman" w:eastAsia="Times New Roman" w:hAnsi="Times New Roman" w:cs="Times New Roman"/>
          <w:sz w:val="24"/>
          <w:szCs w:val="24"/>
          <w:lang w:eastAsia="ru-RU"/>
        </w:rPr>
        <w:t>Директором</w:t>
      </w:r>
      <w:r>
        <w:rPr>
          <w:rFonts w:ascii="Times New Roman" w:eastAsia="Times New Roman" w:hAnsi="Times New Roman" w:cs="Times New Roman"/>
          <w:sz w:val="24"/>
          <w:szCs w:val="24"/>
          <w:lang w:eastAsia="ru-RU"/>
        </w:rPr>
        <w:t xml:space="preserve">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Сведения о представительствах и филиалах должны быть указаны в Едином государственном реестре юридических лиц.</w:t>
      </w:r>
    </w:p>
    <w:p w:rsidR="004779A3" w:rsidRDefault="004779A3" w:rsidP="008A504C">
      <w:pPr>
        <w:spacing w:after="0" w:line="240" w:lineRule="auto"/>
        <w:jc w:val="both"/>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 Ликвидация и реорганизация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12.1. Реорганизация Учреждения може</w:t>
      </w:r>
      <w:r w:rsidR="00C41CEF">
        <w:rPr>
          <w:rFonts w:ascii="Times New Roman" w:eastAsia="Times New Roman" w:hAnsi="Times New Roman" w:cs="Times New Roman"/>
          <w:sz w:val="24"/>
          <w:szCs w:val="24"/>
          <w:lang w:eastAsia="ru-RU"/>
        </w:rPr>
        <w:t>т быть осуществлена по решению У</w:t>
      </w:r>
      <w:r>
        <w:rPr>
          <w:rFonts w:ascii="Times New Roman" w:eastAsia="Times New Roman" w:hAnsi="Times New Roman" w:cs="Times New Roman"/>
          <w:sz w:val="24"/>
          <w:szCs w:val="24"/>
          <w:lang w:eastAsia="ru-RU"/>
        </w:rPr>
        <w:t>чредителя в соответствии с действующим законодательством Российской Федерации, Московской области и нормативными правовыми актами</w:t>
      </w:r>
      <w:r w:rsidR="006941EA">
        <w:rPr>
          <w:rFonts w:ascii="Times New Roman" w:eastAsia="Times New Roman" w:hAnsi="Times New Roman" w:cs="Times New Roman"/>
          <w:sz w:val="24"/>
          <w:szCs w:val="24"/>
          <w:lang w:eastAsia="ru-RU"/>
        </w:rPr>
        <w:t xml:space="preserve"> Пушкинского</w:t>
      </w:r>
      <w:r>
        <w:rPr>
          <w:rFonts w:ascii="Times New Roman" w:eastAsia="Times New Roman" w:hAnsi="Times New Roman" w:cs="Times New Roman"/>
          <w:sz w:val="24"/>
          <w:szCs w:val="24"/>
          <w:lang w:eastAsia="ru-RU"/>
        </w:rPr>
        <w:t xml:space="preserve"> городского округа Московской области.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Учреждение может быть ликвидировано на основании и в порядке, которые предусмотрены</w:t>
      </w:r>
      <w:r w:rsidR="00C41CEF">
        <w:rPr>
          <w:rFonts w:ascii="Times New Roman" w:eastAsia="Times New Roman" w:hAnsi="Times New Roman" w:cs="Times New Roman"/>
          <w:sz w:val="24"/>
          <w:szCs w:val="24"/>
          <w:lang w:eastAsia="ru-RU"/>
        </w:rPr>
        <w:t xml:space="preserve"> Гражданским кодексом Российской Федерации</w:t>
      </w:r>
      <w:r>
        <w:rPr>
          <w:rFonts w:ascii="Times New Roman" w:eastAsia="Times New Roman" w:hAnsi="Times New Roman" w:cs="Times New Roman"/>
          <w:sz w:val="24"/>
          <w:szCs w:val="24"/>
          <w:lang w:eastAsia="ru-RU"/>
        </w:rPr>
        <w:t>.</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Учредитель назначает ликвидационную комиссию (ликвидатора) и устанавливают порядок и сроки ликвидации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w:t>
      </w:r>
      <w:r w:rsidR="00C41CEF">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порядке и сроке заявления требований ее кредиторами. Срок заявления требований кредиторами не может быть менее чем за два месяца со дня публикации о ликвидации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 Ликвидационная комиссия предпринимает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12.8.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w:t>
      </w:r>
      <w:r>
        <w:rPr>
          <w:rFonts w:ascii="Times New Roman" w:eastAsia="Times New Roman" w:hAnsi="Times New Roman" w:cs="Times New Roman"/>
          <w:sz w:val="24"/>
          <w:szCs w:val="24"/>
          <w:lang w:eastAsia="ru-RU"/>
        </w:rPr>
        <w:lastRenderedPageBreak/>
        <w:t>о составе имущества ликвидируемого Учреждения, перечне предъявленных кредиторами их требований, а также о результатах их рассмотрения,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Промежуточный ликвидационный баланс утверждается </w:t>
      </w:r>
      <w:r w:rsidR="00C30E6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чредителем или органом, принявшим решение о ликвидации.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 Выплата денежных сумм кредиторам ликвидируемого Учреждения производится ликвидационной комиссией в порядке очередности, установленной </w:t>
      </w:r>
      <w:hyperlink r:id="rId8" w:history="1">
        <w:r>
          <w:rPr>
            <w:rStyle w:val="a4"/>
            <w:rFonts w:ascii="Times New Roman" w:eastAsia="Times New Roman" w:hAnsi="Times New Roman" w:cs="Times New Roman"/>
            <w:color w:val="auto"/>
            <w:sz w:val="24"/>
            <w:szCs w:val="24"/>
            <w:u w:val="none"/>
            <w:lang w:eastAsia="ru-RU"/>
          </w:rPr>
          <w:t>Гражданским кодексом Российской Федерации</w:t>
        </w:r>
      </w:hyperlink>
      <w:r>
        <w:rPr>
          <w:rFonts w:ascii="Times New Roman" w:eastAsia="Times New Roman" w:hAnsi="Times New Roman" w:cs="Times New Roman"/>
          <w:sz w:val="24"/>
          <w:szCs w:val="24"/>
          <w:lang w:eastAsia="ru-RU"/>
        </w:rPr>
        <w:t>, в соответствии с промежуточным ликвидационным балансом со дня его утверждения.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12.10. После завершения расчетов с кредиторами ликвидационная комиссия составляет ликвидационный баланс, который утверждается </w:t>
      </w:r>
      <w:r w:rsidR="00A0227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чредителем.</w:t>
      </w:r>
    </w:p>
    <w:p w:rsidR="008A504C" w:rsidRDefault="00C41CEF"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 Требования кредиторов ликвидируемого Учреждения удовлетворяются за счет имущества, на которое в соответствии с Федеральным законом № 174-ФЗ может быт</w:t>
      </w:r>
      <w:r w:rsidR="00D0247E">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обращено взыскание.</w:t>
      </w:r>
    </w:p>
    <w:p w:rsidR="00C41CEF" w:rsidRDefault="00480808"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Учреждения</w:t>
      </w:r>
      <w:r w:rsidR="00C41CEF">
        <w:rPr>
          <w:rFonts w:ascii="Times New Roman" w:eastAsia="Times New Roman" w:hAnsi="Times New Roman" w:cs="Times New Roman"/>
          <w:sz w:val="24"/>
          <w:szCs w:val="24"/>
          <w:lang w:eastAsia="ru-RU"/>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 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w:t>
      </w:r>
      <w:r w:rsidR="00480808">
        <w:rPr>
          <w:rFonts w:ascii="Times New Roman" w:eastAsia="Times New Roman" w:hAnsi="Times New Roman" w:cs="Times New Roman"/>
          <w:sz w:val="24"/>
          <w:szCs w:val="24"/>
          <w:lang w:eastAsia="ru-RU"/>
        </w:rPr>
        <w:t xml:space="preserve">ядке, установленном Федеральным законом от 08.08.2001 </w:t>
      </w:r>
      <w:r w:rsidR="00D0247E">
        <w:rPr>
          <w:rFonts w:ascii="Times New Roman" w:eastAsia="Times New Roman" w:hAnsi="Times New Roman" w:cs="Times New Roman"/>
          <w:sz w:val="24"/>
          <w:szCs w:val="24"/>
          <w:lang w:eastAsia="ru-RU"/>
        </w:rPr>
        <w:br/>
      </w:r>
      <w:r w:rsidR="00480808">
        <w:rPr>
          <w:rFonts w:ascii="Times New Roman" w:eastAsia="Times New Roman" w:hAnsi="Times New Roman" w:cs="Times New Roman"/>
          <w:sz w:val="24"/>
          <w:szCs w:val="24"/>
          <w:lang w:eastAsia="ru-RU"/>
        </w:rPr>
        <w:t>№ 129-ФЗ «О государственной регистрации юридических лиц и индивидуальных предпринимателей».</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12.13. При ликвидации и реорганизации увольняемым работникам гарантируется соблюдение их прав в соответствии с законодательством Российской Федерации и Московской области.</w:t>
      </w:r>
    </w:p>
    <w:p w:rsidR="008A504C" w:rsidRDefault="008A504C" w:rsidP="008A504C">
      <w:pPr>
        <w:spacing w:after="0" w:line="240" w:lineRule="auto"/>
        <w:rPr>
          <w:rFonts w:ascii="Times New Roman" w:eastAsia="Times New Roman" w:hAnsi="Times New Roman" w:cs="Times New Roman"/>
          <w:sz w:val="24"/>
          <w:szCs w:val="24"/>
          <w:lang w:eastAsia="ru-RU"/>
        </w:rPr>
      </w:pPr>
    </w:p>
    <w:p w:rsidR="008A504C" w:rsidRDefault="008A504C" w:rsidP="008A504C">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 Порядок внесения изменений и дополнений в настоящий Устав</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13.1. Изменения и дополнения в настоящий Устав могут вноситься исключительно </w:t>
      </w:r>
      <w:r w:rsidR="00A0227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чредителем.</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Изменения</w:t>
      </w:r>
      <w:r w:rsidR="00480808">
        <w:rPr>
          <w:rFonts w:ascii="Times New Roman" w:eastAsia="Times New Roman" w:hAnsi="Times New Roman" w:cs="Times New Roman"/>
          <w:sz w:val="24"/>
          <w:szCs w:val="24"/>
          <w:lang w:eastAsia="ru-RU"/>
        </w:rPr>
        <w:t xml:space="preserve">, внесенные в Устав Учреждения </w:t>
      </w:r>
      <w:r>
        <w:rPr>
          <w:rFonts w:ascii="Times New Roman" w:eastAsia="Times New Roman" w:hAnsi="Times New Roman" w:cs="Times New Roman"/>
          <w:sz w:val="24"/>
          <w:szCs w:val="24"/>
          <w:lang w:eastAsia="ru-RU"/>
        </w:rPr>
        <w:t>подле</w:t>
      </w:r>
      <w:r w:rsidR="00480808">
        <w:rPr>
          <w:rFonts w:ascii="Times New Roman" w:eastAsia="Times New Roman" w:hAnsi="Times New Roman" w:cs="Times New Roman"/>
          <w:sz w:val="24"/>
          <w:szCs w:val="24"/>
          <w:lang w:eastAsia="ru-RU"/>
        </w:rPr>
        <w:t>жат государственной регистрации в соответствии с законодательством Российской Федерации.</w:t>
      </w:r>
    </w:p>
    <w:p w:rsidR="008A504C" w:rsidRDefault="008A504C" w:rsidP="008A50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Изменения, внесенные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8A504C" w:rsidRDefault="008A504C" w:rsidP="008A504C">
      <w:pPr>
        <w:spacing w:after="0" w:line="240" w:lineRule="auto"/>
        <w:jc w:val="both"/>
        <w:rPr>
          <w:rFonts w:ascii="Times New Roman" w:eastAsia="Times New Roman" w:hAnsi="Times New Roman" w:cs="Times New Roman"/>
          <w:sz w:val="24"/>
          <w:szCs w:val="24"/>
          <w:lang w:eastAsia="ru-RU"/>
        </w:rPr>
      </w:pPr>
    </w:p>
    <w:p w:rsidR="002543B5" w:rsidRDefault="002543B5"/>
    <w:sectPr w:rsidR="002543B5" w:rsidSect="0025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4C"/>
    <w:rsid w:val="00022D89"/>
    <w:rsid w:val="00046E29"/>
    <w:rsid w:val="00085F60"/>
    <w:rsid w:val="000B6FF5"/>
    <w:rsid w:val="000F25B5"/>
    <w:rsid w:val="00102244"/>
    <w:rsid w:val="00114C1B"/>
    <w:rsid w:val="0013563A"/>
    <w:rsid w:val="00150C2C"/>
    <w:rsid w:val="001916FB"/>
    <w:rsid w:val="001B1D07"/>
    <w:rsid w:val="001F50A3"/>
    <w:rsid w:val="00204F4A"/>
    <w:rsid w:val="0021417B"/>
    <w:rsid w:val="002543B5"/>
    <w:rsid w:val="00265E4B"/>
    <w:rsid w:val="00284468"/>
    <w:rsid w:val="002A5B7F"/>
    <w:rsid w:val="002E13E8"/>
    <w:rsid w:val="002E7AFD"/>
    <w:rsid w:val="0033061F"/>
    <w:rsid w:val="00347793"/>
    <w:rsid w:val="00377C12"/>
    <w:rsid w:val="00391065"/>
    <w:rsid w:val="003A0F3D"/>
    <w:rsid w:val="003C1A58"/>
    <w:rsid w:val="0040509A"/>
    <w:rsid w:val="004310D2"/>
    <w:rsid w:val="00435DA3"/>
    <w:rsid w:val="00462781"/>
    <w:rsid w:val="004779A3"/>
    <w:rsid w:val="00480808"/>
    <w:rsid w:val="004E0FFD"/>
    <w:rsid w:val="004F261F"/>
    <w:rsid w:val="0050518E"/>
    <w:rsid w:val="00534900"/>
    <w:rsid w:val="00542E71"/>
    <w:rsid w:val="00551DC3"/>
    <w:rsid w:val="0056295E"/>
    <w:rsid w:val="00575404"/>
    <w:rsid w:val="005E5366"/>
    <w:rsid w:val="00624313"/>
    <w:rsid w:val="006640AC"/>
    <w:rsid w:val="00664A95"/>
    <w:rsid w:val="00665DDF"/>
    <w:rsid w:val="00670251"/>
    <w:rsid w:val="006941EA"/>
    <w:rsid w:val="006A4CAE"/>
    <w:rsid w:val="006D50FF"/>
    <w:rsid w:val="006E0A38"/>
    <w:rsid w:val="007100CB"/>
    <w:rsid w:val="0073504A"/>
    <w:rsid w:val="007E7644"/>
    <w:rsid w:val="008A504C"/>
    <w:rsid w:val="0091221C"/>
    <w:rsid w:val="009701DB"/>
    <w:rsid w:val="00987BC9"/>
    <w:rsid w:val="009A4A0D"/>
    <w:rsid w:val="009D0597"/>
    <w:rsid w:val="00A02272"/>
    <w:rsid w:val="00A33B7A"/>
    <w:rsid w:val="00A416E2"/>
    <w:rsid w:val="00A83696"/>
    <w:rsid w:val="00AB3786"/>
    <w:rsid w:val="00AD768D"/>
    <w:rsid w:val="00B12077"/>
    <w:rsid w:val="00B23E97"/>
    <w:rsid w:val="00BB1C2E"/>
    <w:rsid w:val="00C2161E"/>
    <w:rsid w:val="00C30E6F"/>
    <w:rsid w:val="00C41CEF"/>
    <w:rsid w:val="00C67950"/>
    <w:rsid w:val="00CB1D4A"/>
    <w:rsid w:val="00CE3A3E"/>
    <w:rsid w:val="00CE6309"/>
    <w:rsid w:val="00CE76DA"/>
    <w:rsid w:val="00D0247E"/>
    <w:rsid w:val="00D03C33"/>
    <w:rsid w:val="00D56704"/>
    <w:rsid w:val="00D9535B"/>
    <w:rsid w:val="00D95A5C"/>
    <w:rsid w:val="00DC25E2"/>
    <w:rsid w:val="00E04095"/>
    <w:rsid w:val="00E23D39"/>
    <w:rsid w:val="00E34CAD"/>
    <w:rsid w:val="00E40B09"/>
    <w:rsid w:val="00E63CD5"/>
    <w:rsid w:val="00E85E57"/>
    <w:rsid w:val="00E86132"/>
    <w:rsid w:val="00EC320F"/>
    <w:rsid w:val="00ED0530"/>
    <w:rsid w:val="00ED6AF7"/>
    <w:rsid w:val="00EF30CA"/>
    <w:rsid w:val="00F470E7"/>
    <w:rsid w:val="00F61D01"/>
    <w:rsid w:val="00F77105"/>
    <w:rsid w:val="00FC0D98"/>
    <w:rsid w:val="00FC3020"/>
    <w:rsid w:val="00FC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0E096-3A03-4943-AD6B-45FE4515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04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04C"/>
    <w:pPr>
      <w:spacing w:after="200" w:line="276" w:lineRule="auto"/>
      <w:ind w:left="720"/>
      <w:contextualSpacing/>
    </w:pPr>
  </w:style>
  <w:style w:type="character" w:styleId="a4">
    <w:name w:val="Hyperlink"/>
    <w:basedOn w:val="a0"/>
    <w:uiPriority w:val="99"/>
    <w:semiHidden/>
    <w:unhideWhenUsed/>
    <w:rsid w:val="008A504C"/>
    <w:rPr>
      <w:color w:val="0000FF"/>
      <w:u w:val="single"/>
    </w:rPr>
  </w:style>
  <w:style w:type="paragraph" w:styleId="a5">
    <w:name w:val="Balloon Text"/>
    <w:basedOn w:val="a"/>
    <w:link w:val="a6"/>
    <w:uiPriority w:val="99"/>
    <w:semiHidden/>
    <w:unhideWhenUsed/>
    <w:rsid w:val="00085F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5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7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webSettings" Target="webSettings.xml"/><Relationship Id="rId7" Type="http://schemas.openxmlformats.org/officeDocument/2006/relationships/hyperlink" Target="https://pandia.ru/text/category/vzaimootnoshe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zaimootnoshenie/" TargetMode="External"/><Relationship Id="rId5" Type="http://schemas.openxmlformats.org/officeDocument/2006/relationships/hyperlink" Target="https://pandia.ru/text/category/vzaimootnoshenie/" TargetMode="External"/><Relationship Id="rId10" Type="http://schemas.openxmlformats.org/officeDocument/2006/relationships/theme" Target="theme/theme1.xml"/><Relationship Id="rId4" Type="http://schemas.openxmlformats.org/officeDocument/2006/relationships/hyperlink" Target="http://docs.cntd.ru/document/902769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5836</Words>
  <Characters>33268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Глав.Инженер-01</dc:creator>
  <dc:description>exif_MSED_6090a866017503be2e49189f906db5edcdfc47b893c28d5725e57f3b8a3f06a2</dc:description>
  <cp:lastModifiedBy>М. И. Летвинова</cp:lastModifiedBy>
  <cp:revision>6</cp:revision>
  <cp:lastPrinted>2020-09-23T11:48:00Z</cp:lastPrinted>
  <dcterms:created xsi:type="dcterms:W3CDTF">2020-09-25T06:37:00Z</dcterms:created>
  <dcterms:modified xsi:type="dcterms:W3CDTF">2020-10-01T06:52:00Z</dcterms:modified>
</cp:coreProperties>
</file>