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13" w:rsidRPr="00880A2B" w:rsidRDefault="00F31813" w:rsidP="00F31813">
      <w:pPr>
        <w:autoSpaceDE w:val="0"/>
        <w:autoSpaceDN w:val="0"/>
        <w:adjustRightInd w:val="0"/>
        <w:spacing w:after="0" w:line="240" w:lineRule="auto"/>
        <w:ind w:left="10490" w:right="-29"/>
        <w:rPr>
          <w:rFonts w:ascii="Times New Roman" w:eastAsia="Calibri" w:hAnsi="Times New Roman"/>
          <w:sz w:val="28"/>
          <w:szCs w:val="28"/>
        </w:rPr>
      </w:pPr>
      <w:r w:rsidRPr="00880A2B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eastAsia="Calibri" w:hAnsi="Times New Roman"/>
          <w:sz w:val="28"/>
          <w:szCs w:val="28"/>
        </w:rPr>
        <w:t xml:space="preserve"> 1</w:t>
      </w:r>
    </w:p>
    <w:p w:rsidR="00F31813" w:rsidRDefault="00F31813" w:rsidP="00F31813">
      <w:pPr>
        <w:keepNext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</w:t>
      </w:r>
      <w:r w:rsidRPr="00880A2B">
        <w:rPr>
          <w:rFonts w:ascii="Times New Roman" w:eastAsia="Calibri" w:hAnsi="Times New Roman"/>
          <w:sz w:val="28"/>
          <w:szCs w:val="28"/>
        </w:rPr>
        <w:t xml:space="preserve"> Администрации </w:t>
      </w:r>
    </w:p>
    <w:p w:rsidR="00F31813" w:rsidRDefault="00F31813" w:rsidP="00F31813">
      <w:pPr>
        <w:keepNext/>
        <w:autoSpaceDE w:val="0"/>
        <w:autoSpaceDN w:val="0"/>
        <w:adjustRightInd w:val="0"/>
        <w:spacing w:after="0" w:line="240" w:lineRule="auto"/>
        <w:ind w:left="10490"/>
        <w:rPr>
          <w:rFonts w:ascii="Times New Roman" w:eastAsia="Calibri" w:hAnsi="Times New Roman"/>
          <w:sz w:val="28"/>
          <w:szCs w:val="28"/>
        </w:rPr>
      </w:pPr>
      <w:r w:rsidRPr="00880A2B">
        <w:rPr>
          <w:rFonts w:ascii="Times New Roman" w:eastAsia="Calibri" w:hAnsi="Times New Roman"/>
          <w:sz w:val="28"/>
          <w:szCs w:val="28"/>
        </w:rPr>
        <w:t xml:space="preserve">Городского округа </w:t>
      </w:r>
      <w:proofErr w:type="gramStart"/>
      <w:r w:rsidRPr="00880A2B">
        <w:rPr>
          <w:rFonts w:ascii="Times New Roman" w:eastAsia="Calibri" w:hAnsi="Times New Roman"/>
          <w:sz w:val="28"/>
          <w:szCs w:val="28"/>
        </w:rPr>
        <w:t>Пушкинский</w:t>
      </w:r>
      <w:proofErr w:type="gramEnd"/>
      <w:r w:rsidRPr="00880A2B">
        <w:rPr>
          <w:rFonts w:ascii="Times New Roman" w:eastAsia="Calibri" w:hAnsi="Times New Roman"/>
          <w:sz w:val="28"/>
          <w:szCs w:val="28"/>
        </w:rPr>
        <w:t xml:space="preserve"> </w:t>
      </w:r>
    </w:p>
    <w:p w:rsidR="00FA31CF" w:rsidRDefault="00F31813" w:rsidP="00F31813">
      <w:pPr>
        <w:keepNext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880A2B">
        <w:rPr>
          <w:rFonts w:ascii="Times New Roman" w:eastAsia="Calibri" w:hAnsi="Times New Roman"/>
          <w:sz w:val="28"/>
          <w:szCs w:val="28"/>
        </w:rPr>
        <w:t xml:space="preserve">Московской области </w:t>
      </w:r>
      <w:r w:rsidRPr="00880A2B">
        <w:rPr>
          <w:rFonts w:ascii="Times New Roman" w:eastAsia="Calibri" w:hAnsi="Times New Roman"/>
          <w:sz w:val="28"/>
          <w:szCs w:val="28"/>
        </w:rPr>
        <w:br/>
        <w:t xml:space="preserve">от </w:t>
      </w:r>
      <w:r w:rsidR="00D150FC">
        <w:rPr>
          <w:rFonts w:ascii="Times New Roman" w:eastAsia="Calibri" w:hAnsi="Times New Roman"/>
          <w:sz w:val="28"/>
          <w:szCs w:val="28"/>
        </w:rPr>
        <w:t xml:space="preserve"> 02.06.2023 </w:t>
      </w:r>
      <w:r w:rsidR="0066621B">
        <w:rPr>
          <w:rFonts w:ascii="Times New Roman" w:eastAsia="Calibri" w:hAnsi="Times New Roman"/>
          <w:sz w:val="28"/>
          <w:szCs w:val="28"/>
        </w:rPr>
        <w:t xml:space="preserve"> </w:t>
      </w:r>
      <w:r w:rsidRPr="00880A2B">
        <w:rPr>
          <w:rFonts w:ascii="Times New Roman" w:eastAsia="Calibri" w:hAnsi="Times New Roman"/>
          <w:sz w:val="28"/>
          <w:szCs w:val="28"/>
        </w:rPr>
        <w:t>№</w:t>
      </w:r>
      <w:r w:rsidR="0066621B">
        <w:rPr>
          <w:rFonts w:ascii="Times New Roman" w:eastAsia="Calibri" w:hAnsi="Times New Roman"/>
          <w:sz w:val="28"/>
          <w:szCs w:val="28"/>
        </w:rPr>
        <w:t xml:space="preserve"> </w:t>
      </w:r>
      <w:r w:rsidR="00D150FC">
        <w:rPr>
          <w:rFonts w:ascii="Times New Roman" w:eastAsia="Calibri" w:hAnsi="Times New Roman"/>
          <w:sz w:val="28"/>
          <w:szCs w:val="28"/>
        </w:rPr>
        <w:t xml:space="preserve"> 2268-ПА</w:t>
      </w:r>
    </w:p>
    <w:p w:rsidR="00327F2E" w:rsidRPr="00716F06" w:rsidRDefault="00327F2E" w:rsidP="003134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49" w:rsidRPr="00716F06" w:rsidRDefault="004C5E49" w:rsidP="003134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40D" w:rsidRPr="00716F06" w:rsidRDefault="0031340D" w:rsidP="0031340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06">
        <w:rPr>
          <w:rFonts w:ascii="Times New Roman" w:hAnsi="Times New Roman" w:cs="Times New Roman"/>
          <w:sz w:val="28"/>
          <w:szCs w:val="28"/>
        </w:rPr>
        <w:t>«</w:t>
      </w:r>
    </w:p>
    <w:p w:rsidR="005D2FFB" w:rsidRPr="00880A2B" w:rsidRDefault="005D2FFB" w:rsidP="005D2FFB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0A2B">
        <w:rPr>
          <w:rFonts w:ascii="Times New Roman" w:hAnsi="Times New Roman"/>
          <w:b/>
          <w:sz w:val="28"/>
          <w:szCs w:val="28"/>
        </w:rPr>
        <w:t>1. Паспорт</w:t>
      </w:r>
    </w:p>
    <w:p w:rsidR="005D2FFB" w:rsidRPr="00880A2B" w:rsidRDefault="005D2FFB" w:rsidP="005D2FF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80A2B">
        <w:rPr>
          <w:rFonts w:ascii="Times New Roman" w:hAnsi="Times New Roman"/>
          <w:b/>
          <w:sz w:val="28"/>
          <w:szCs w:val="28"/>
        </w:rPr>
        <w:t xml:space="preserve">муниципальной программы Городского округа </w:t>
      </w:r>
      <w:proofErr w:type="gramStart"/>
      <w:r w:rsidRPr="00880A2B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880A2B">
        <w:rPr>
          <w:rFonts w:ascii="Times New Roman" w:hAnsi="Times New Roman"/>
          <w:b/>
          <w:sz w:val="28"/>
          <w:szCs w:val="28"/>
        </w:rPr>
        <w:t xml:space="preserve"> Московской области </w:t>
      </w:r>
    </w:p>
    <w:p w:rsidR="005D2FFB" w:rsidRDefault="005D2FFB" w:rsidP="005D2FF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80A2B">
        <w:rPr>
          <w:rFonts w:ascii="Times New Roman" w:hAnsi="Times New Roman"/>
          <w:b/>
          <w:sz w:val="28"/>
          <w:szCs w:val="28"/>
        </w:rPr>
        <w:t>«Культура</w:t>
      </w:r>
      <w:r>
        <w:rPr>
          <w:rFonts w:ascii="Times New Roman" w:hAnsi="Times New Roman"/>
          <w:b/>
          <w:sz w:val="28"/>
          <w:szCs w:val="28"/>
        </w:rPr>
        <w:t xml:space="preserve"> и туризм</w:t>
      </w:r>
      <w:r w:rsidRPr="00880A2B">
        <w:rPr>
          <w:rFonts w:ascii="Times New Roman" w:hAnsi="Times New Roman"/>
          <w:b/>
          <w:sz w:val="28"/>
          <w:szCs w:val="28"/>
        </w:rPr>
        <w:t>» на 2023-2027 годы</w:t>
      </w:r>
    </w:p>
    <w:p w:rsidR="005D2FFB" w:rsidRPr="006F57AE" w:rsidRDefault="005D2FFB" w:rsidP="005D2FF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4937"/>
        <w:gridCol w:w="1594"/>
        <w:gridCol w:w="1595"/>
        <w:gridCol w:w="1595"/>
        <w:gridCol w:w="1595"/>
        <w:gridCol w:w="1595"/>
        <w:gridCol w:w="1718"/>
      </w:tblGrid>
      <w:tr w:rsidR="005D2FFB" w:rsidRPr="00880A2B" w:rsidTr="00E02FD6"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Пушкинский Московской области, курирующий работу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c>
          <w:tcPr>
            <w:tcW w:w="4937" w:type="dxa"/>
          </w:tcPr>
          <w:p w:rsidR="005D2FFB" w:rsidRPr="00880A2B" w:rsidRDefault="005D2FFB" w:rsidP="00E0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59"/>
        </w:trPr>
        <w:tc>
          <w:tcPr>
            <w:tcW w:w="4937" w:type="dxa"/>
            <w:vMerge w:val="restart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сохранения историко-культурного наследия Городского округа </w:t>
            </w:r>
            <w:proofErr w:type="gramStart"/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</w:tr>
      <w:tr w:rsidR="005D2FFB" w:rsidRPr="00880A2B" w:rsidTr="00E02FD6">
        <w:trPr>
          <w:trHeight w:val="58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2. Сохранение, изучение, пополнение музейных коллекций и обеспечение условий для доступа населения к музейным ценностям</w:t>
            </w:r>
          </w:p>
        </w:tc>
      </w:tr>
      <w:tr w:rsidR="005D2FFB" w:rsidRPr="00880A2B" w:rsidTr="00E02FD6">
        <w:trPr>
          <w:trHeight w:val="58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3. Создание единого библиотечно-информационного пространства и укрепление материально-технической базы муниципальных библиотек</w:t>
            </w:r>
          </w:p>
        </w:tc>
      </w:tr>
      <w:tr w:rsidR="005D2FFB" w:rsidRPr="00880A2B" w:rsidTr="00E02FD6">
        <w:trPr>
          <w:trHeight w:val="58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4. Повышение интеллектуально-культурного и духовн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о-нравственного уровня жителей, </w:t>
            </w: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привлечение к занятиям в творческих любительских объединениях и клубах по интересам, </w:t>
            </w:r>
            <w:r>
              <w:rPr>
                <w:rFonts w:ascii="Times New Roman" w:hAnsi="Times New Roman"/>
                <w:sz w:val="24"/>
                <w:szCs w:val="24"/>
              </w:rPr>
              <w:t>пропаганда, распространение</w:t>
            </w:r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и популяриза</w:t>
            </w:r>
            <w:r>
              <w:rPr>
                <w:rFonts w:ascii="Times New Roman" w:hAnsi="Times New Roman"/>
                <w:sz w:val="24"/>
                <w:szCs w:val="24"/>
              </w:rPr>
              <w:t>ция исполнительского искусства,</w:t>
            </w:r>
            <w:r w:rsidRPr="00880A2B">
              <w:rPr>
                <w:rFonts w:ascii="Times New Roman" w:hAnsi="Times New Roman"/>
                <w:sz w:val="24"/>
                <w:szCs w:val="24"/>
              </w:rPr>
              <w:t xml:space="preserve"> формирование благоприятных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досуга и отдыха населения</w:t>
            </w:r>
          </w:p>
        </w:tc>
      </w:tr>
      <w:tr w:rsidR="005D2FFB" w:rsidRPr="00880A2B" w:rsidTr="00E02FD6">
        <w:trPr>
          <w:trHeight w:val="58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сохранения и развития культурного потенциала, сохранение и улучшение материально-технической базы учреждений культуры</w:t>
            </w:r>
          </w:p>
        </w:tc>
      </w:tr>
      <w:tr w:rsidR="005D2FFB" w:rsidRPr="00880A2B" w:rsidTr="00E02FD6">
        <w:trPr>
          <w:trHeight w:val="58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развития учреждений дополнительного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сфере культуры и искусства, 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дополнительного образования и приобщения к искусству и культуре детей, подростков и молодежи</w:t>
            </w:r>
          </w:p>
        </w:tc>
      </w:tr>
      <w:tr w:rsidR="005D2FFB" w:rsidRPr="00880A2B" w:rsidTr="00E02FD6">
        <w:trPr>
          <w:trHeight w:val="1156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1210AE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AD0">
              <w:rPr>
                <w:rFonts w:ascii="Times New Roman" w:hAnsi="Times New Roman"/>
                <w:sz w:val="24"/>
                <w:szCs w:val="24"/>
              </w:rPr>
              <w:t xml:space="preserve">7. Создание благоприятных условий для развития внутреннего и въездного туризма, продвижение туристского продукта, предоставляемого на территории Городского округа </w:t>
            </w:r>
            <w:proofErr w:type="gramStart"/>
            <w:r w:rsidRPr="00940AD0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940AD0">
              <w:rPr>
                <w:rFonts w:ascii="Times New Roman" w:hAnsi="Times New Roman"/>
                <w:sz w:val="24"/>
                <w:szCs w:val="24"/>
              </w:rPr>
              <w:t>, на мировом и внутреннем туристских рынках, развитие туристской инфраструктуры</w:t>
            </w:r>
          </w:p>
        </w:tc>
      </w:tr>
      <w:tr w:rsidR="005D2FFB" w:rsidRPr="00880A2B" w:rsidTr="00E02FD6">
        <w:trPr>
          <w:trHeight w:val="46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D2FFB" w:rsidRPr="00880A2B" w:rsidTr="00E02FD6">
        <w:trPr>
          <w:trHeight w:val="46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880A2B">
              <w:rPr>
                <w:rFonts w:ascii="Times New Roman" w:hAnsi="Times New Roman"/>
                <w:sz w:val="24"/>
                <w:szCs w:val="24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3 «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библиотечного дела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4</w:t>
            </w:r>
            <w:r w:rsidRPr="00880A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Подпрограмма 4 «</w:t>
            </w:r>
            <w:r w:rsidRPr="00880A2B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профессионального искусства, гастрольно-концертной </w:t>
            </w: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80A2B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A2B">
              <w:rPr>
                <w:rFonts w:ascii="Times New Roman" w:hAnsi="Times New Roman"/>
                <w:bCs/>
                <w:sz w:val="24"/>
                <w:szCs w:val="24"/>
              </w:rPr>
              <w:t>деятельности, кинематографии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5 «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6 «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 в сфере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7 «</w:t>
            </w:r>
            <w:r w:rsidRPr="00880A2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туризма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92" w:type="dxa"/>
            <w:gridSpan w:val="6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880A2B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лице управления культуры и туризма Администрации Городского округа Пушкинский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  <w:vMerge w:val="restart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92" w:type="dxa"/>
            <w:gridSpan w:val="6"/>
          </w:tcPr>
          <w:p w:rsidR="005D2FFB" w:rsidRPr="00804BAA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4BAA">
              <w:rPr>
                <w:rFonts w:ascii="Times New Roman" w:hAnsi="Times New Roman"/>
                <w:sz w:val="24"/>
                <w:szCs w:val="24"/>
              </w:rPr>
              <w:t xml:space="preserve">1. Подпрограмма 1 «Сохранение, использование, популяризация и государственная охрана </w:t>
            </w:r>
            <w:r w:rsidRPr="00804BAA">
              <w:rPr>
                <w:rFonts w:ascii="Times New Roman" w:hAnsi="Times New Roman"/>
                <w:sz w:val="24"/>
                <w:szCs w:val="24"/>
              </w:rPr>
              <w:lastRenderedPageBreak/>
              <w:t>объектов культурного наследия (памятников истории и культуры) народов Российской Федерации».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804BAA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4BAA">
              <w:rPr>
                <w:rFonts w:ascii="Times New Roman" w:hAnsi="Times New Roman"/>
                <w:sz w:val="24"/>
                <w:szCs w:val="24"/>
              </w:rPr>
              <w:t>2. Подпрограмма 2 «Развитие музейного дела».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FD2F50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D2F50">
              <w:rPr>
                <w:rFonts w:ascii="Times New Roman" w:hAnsi="Times New Roman"/>
                <w:sz w:val="24"/>
                <w:szCs w:val="24"/>
              </w:rPr>
              <w:t>3. Подпрограмма 3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FD2F50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D2F50">
              <w:rPr>
                <w:rFonts w:ascii="Times New Roman" w:hAnsi="Times New Roman"/>
                <w:sz w:val="24"/>
                <w:szCs w:val="24"/>
              </w:rPr>
              <w:t>4. Подпрограмма 4 «</w:t>
            </w:r>
            <w:r w:rsidRPr="00FD2F5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профессионального искусства, гастрольно-концертной </w:t>
            </w:r>
            <w:r w:rsidRPr="00FD2F5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FD2F50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FD2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F50">
              <w:rPr>
                <w:rFonts w:ascii="Times New Roman" w:hAnsi="Times New Roman"/>
                <w:bCs/>
                <w:sz w:val="24"/>
                <w:szCs w:val="24"/>
              </w:rPr>
              <w:t>деятельности, кинематографии</w:t>
            </w:r>
            <w:r w:rsidRPr="00FD2F50">
              <w:rPr>
                <w:rFonts w:ascii="Times New Roman" w:hAnsi="Times New Roman"/>
                <w:sz w:val="24"/>
                <w:szCs w:val="24"/>
              </w:rPr>
              <w:t>».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112269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1226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12269">
              <w:rPr>
                <w:rFonts w:ascii="Times New Roman" w:eastAsia="Calibri" w:hAnsi="Times New Roman"/>
                <w:sz w:val="24"/>
                <w:szCs w:val="24"/>
              </w:rPr>
              <w:t>Подпрограмма 5 «</w:t>
            </w:r>
            <w:r w:rsidRPr="00112269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</w:t>
            </w:r>
            <w:r w:rsidRPr="0011226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FD2F50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5D2FFB" w:rsidRPr="00880A2B" w:rsidTr="00E02FD6">
        <w:trPr>
          <w:trHeight w:val="43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6D4B3D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4B3D">
              <w:rPr>
                <w:rFonts w:ascii="Times New Roman" w:hAnsi="Times New Roman"/>
                <w:sz w:val="24"/>
                <w:szCs w:val="24"/>
              </w:rPr>
              <w:t xml:space="preserve">6. Подпрограмма 6 </w:t>
            </w:r>
            <w:r w:rsidRPr="006D4B3D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образования в сфере культуры»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D2F50">
              <w:rPr>
                <w:rFonts w:ascii="Times New Roman" w:hAnsi="Times New Roman"/>
                <w:sz w:val="24"/>
                <w:szCs w:val="24"/>
              </w:rPr>
              <w:t>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5D2FFB" w:rsidRPr="00880A2B" w:rsidTr="00E02FD6">
        <w:trPr>
          <w:trHeight w:val="1200"/>
        </w:trPr>
        <w:tc>
          <w:tcPr>
            <w:tcW w:w="4937" w:type="dxa"/>
            <w:vMerge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2" w:type="dxa"/>
            <w:gridSpan w:val="6"/>
          </w:tcPr>
          <w:p w:rsidR="005D2FFB" w:rsidRPr="006D4B3D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4B3D">
              <w:rPr>
                <w:rFonts w:ascii="Times New Roman" w:hAnsi="Times New Roman"/>
                <w:sz w:val="24"/>
                <w:szCs w:val="24"/>
              </w:rPr>
              <w:t>7. Подпрограмма 7 «Развитие туризма»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4D4D">
              <w:rPr>
                <w:sz w:val="24"/>
                <w:szCs w:val="24"/>
              </w:rPr>
              <w:t xml:space="preserve"> </w:t>
            </w:r>
            <w:r w:rsidRPr="00FD2F50">
              <w:rPr>
                <w:rFonts w:ascii="Times New Roman" w:hAnsi="Times New Roman"/>
                <w:sz w:val="24"/>
                <w:szCs w:val="24"/>
              </w:rPr>
              <w:t>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 развитие туристской инфраструктуры и формирование комфортной инвестиционной среды в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FFB" w:rsidRPr="00880A2B" w:rsidTr="00E02FD6">
        <w:tc>
          <w:tcPr>
            <w:tcW w:w="4937" w:type="dxa"/>
          </w:tcPr>
          <w:p w:rsidR="005D2FFB" w:rsidRPr="00880A2B" w:rsidRDefault="005D2FFB" w:rsidP="00E0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94" w:type="dxa"/>
          </w:tcPr>
          <w:p w:rsidR="005D2FFB" w:rsidRPr="00880A2B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5D2FFB" w:rsidRPr="00880A2B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95" w:type="dxa"/>
          </w:tcPr>
          <w:p w:rsidR="005D2FFB" w:rsidRPr="00880A2B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95" w:type="dxa"/>
          </w:tcPr>
          <w:p w:rsidR="005D2FFB" w:rsidRPr="00880A2B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95" w:type="dxa"/>
          </w:tcPr>
          <w:p w:rsidR="005D2FFB" w:rsidRPr="00880A2B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18" w:type="dxa"/>
          </w:tcPr>
          <w:p w:rsidR="005D2FFB" w:rsidRPr="00880A2B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D2FFB" w:rsidRPr="00880A2B" w:rsidTr="00E02FD6">
        <w:trPr>
          <w:trHeight w:val="57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880A2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594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3 838</w:t>
            </w:r>
            <w:r w:rsidRPr="00B13B76">
              <w:rPr>
                <w:rFonts w:ascii="Times New Roman" w:hAnsi="Times New Roman"/>
                <w:sz w:val="24"/>
                <w:szCs w:val="24"/>
              </w:rPr>
              <w:t> 041,77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</w:t>
            </w:r>
            <w:r w:rsidRPr="00B13B76">
              <w:rPr>
                <w:rFonts w:ascii="Times New Roman" w:hAnsi="Times New Roman"/>
                <w:sz w:val="24"/>
                <w:szCs w:val="24"/>
              </w:rPr>
              <w:t> 920,90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783 079,65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762 848,32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762 096,45</w:t>
            </w:r>
          </w:p>
        </w:tc>
        <w:tc>
          <w:tcPr>
            <w:tcW w:w="1718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762 096,45</w:t>
            </w:r>
          </w:p>
        </w:tc>
      </w:tr>
      <w:tr w:rsidR="005D2FFB" w:rsidRPr="00880A2B" w:rsidTr="00E02FD6">
        <w:trPr>
          <w:trHeight w:val="57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94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24 731,45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2 331,28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21 493,41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906,76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8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D2FFB" w:rsidRPr="00880A2B" w:rsidTr="00E02FD6">
        <w:trPr>
          <w:trHeight w:val="57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94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2 421,19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882,99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888,89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649,31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8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D2FFB" w:rsidRPr="00880A2B" w:rsidTr="00E02FD6">
        <w:trPr>
          <w:trHeight w:val="57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94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8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D2FFB" w:rsidRPr="00880A2B" w:rsidTr="00E02FD6">
        <w:trPr>
          <w:trHeight w:val="57"/>
        </w:trPr>
        <w:tc>
          <w:tcPr>
            <w:tcW w:w="4937" w:type="dxa"/>
          </w:tcPr>
          <w:p w:rsidR="005D2FFB" w:rsidRPr="00880A2B" w:rsidRDefault="005D2FFB" w:rsidP="00E02F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0A2B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94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3 865</w:t>
            </w:r>
            <w:r w:rsidRPr="00B13B76">
              <w:rPr>
                <w:rFonts w:ascii="Times New Roman" w:hAnsi="Times New Roman"/>
                <w:sz w:val="24"/>
                <w:szCs w:val="24"/>
              </w:rPr>
              <w:t> 194,41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  <w:r w:rsidRPr="00B13B76">
              <w:rPr>
                <w:rFonts w:ascii="Times New Roman" w:hAnsi="Times New Roman"/>
                <w:sz w:val="24"/>
                <w:szCs w:val="24"/>
              </w:rPr>
              <w:t> 135,17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805 461,95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764 404,39</w:t>
            </w:r>
          </w:p>
        </w:tc>
        <w:tc>
          <w:tcPr>
            <w:tcW w:w="1595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762 096,45</w:t>
            </w:r>
          </w:p>
        </w:tc>
        <w:tc>
          <w:tcPr>
            <w:tcW w:w="1718" w:type="dxa"/>
            <w:vAlign w:val="center"/>
          </w:tcPr>
          <w:p w:rsidR="005D2FFB" w:rsidRPr="00B13B76" w:rsidRDefault="005D2FFB" w:rsidP="00E02F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76">
              <w:rPr>
                <w:rFonts w:ascii="Times New Roman" w:hAnsi="Times New Roman"/>
                <w:sz w:val="24"/>
                <w:szCs w:val="24"/>
              </w:rPr>
              <w:t>762 096,45</w:t>
            </w:r>
          </w:p>
        </w:tc>
      </w:tr>
    </w:tbl>
    <w:p w:rsidR="00B02381" w:rsidRPr="00B02381" w:rsidRDefault="00B02381" w:rsidP="005D2FFB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8C1" w:rsidRPr="00B02381" w:rsidRDefault="00B02381" w:rsidP="00B023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381">
        <w:rPr>
          <w:rFonts w:ascii="Times New Roman" w:hAnsi="Times New Roman"/>
          <w:sz w:val="28"/>
          <w:szCs w:val="28"/>
        </w:rPr>
        <w:t>».</w:t>
      </w:r>
    </w:p>
    <w:sectPr w:rsidR="002078C1" w:rsidRPr="00B02381" w:rsidSect="00FA31CF">
      <w:headerReference w:type="default" r:id="rId6"/>
      <w:pgSz w:w="16840" w:h="11907" w:orient="landscape" w:code="9"/>
      <w:pgMar w:top="1134" w:right="567" w:bottom="1134" w:left="1701" w:header="709" w:footer="709" w:gutter="0"/>
      <w:paperSrc w:first="15" w:other="15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A2" w:rsidRDefault="00FE17A2" w:rsidP="0031340D">
      <w:pPr>
        <w:spacing w:after="0" w:line="240" w:lineRule="auto"/>
      </w:pPr>
      <w:r>
        <w:separator/>
      </w:r>
    </w:p>
  </w:endnote>
  <w:endnote w:type="continuationSeparator" w:id="0">
    <w:p w:rsidR="00FE17A2" w:rsidRDefault="00FE17A2" w:rsidP="0031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A2" w:rsidRDefault="00FE17A2" w:rsidP="0031340D">
      <w:pPr>
        <w:spacing w:after="0" w:line="240" w:lineRule="auto"/>
      </w:pPr>
      <w:r>
        <w:separator/>
      </w:r>
    </w:p>
  </w:footnote>
  <w:footnote w:type="continuationSeparator" w:id="0">
    <w:p w:rsidR="00FE17A2" w:rsidRDefault="00FE17A2" w:rsidP="0031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220"/>
      <w:docPartObj>
        <w:docPartGallery w:val="Page Numbers (Top of Page)"/>
        <w:docPartUnique/>
      </w:docPartObj>
    </w:sdtPr>
    <w:sdtContent>
      <w:p w:rsidR="0031340D" w:rsidRDefault="00AD57DE">
        <w:pPr>
          <w:pStyle w:val="a9"/>
          <w:jc w:val="center"/>
        </w:pPr>
        <w:r w:rsidRPr="003134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340D" w:rsidRPr="003134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34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0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34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340D" w:rsidRDefault="0031340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40D"/>
    <w:rsid w:val="00015E85"/>
    <w:rsid w:val="00026278"/>
    <w:rsid w:val="00027D36"/>
    <w:rsid w:val="00031801"/>
    <w:rsid w:val="00034BB2"/>
    <w:rsid w:val="0005421F"/>
    <w:rsid w:val="000543C6"/>
    <w:rsid w:val="00054FC4"/>
    <w:rsid w:val="00070002"/>
    <w:rsid w:val="00070AF8"/>
    <w:rsid w:val="00092E40"/>
    <w:rsid w:val="000B0D03"/>
    <w:rsid w:val="000B1D31"/>
    <w:rsid w:val="000C1C49"/>
    <w:rsid w:val="000C7135"/>
    <w:rsid w:val="000C7433"/>
    <w:rsid w:val="000E5701"/>
    <w:rsid w:val="0010087B"/>
    <w:rsid w:val="00101622"/>
    <w:rsid w:val="00104639"/>
    <w:rsid w:val="0010618C"/>
    <w:rsid w:val="00106745"/>
    <w:rsid w:val="00110934"/>
    <w:rsid w:val="00113008"/>
    <w:rsid w:val="0011434E"/>
    <w:rsid w:val="00116F2C"/>
    <w:rsid w:val="001250DD"/>
    <w:rsid w:val="0013753E"/>
    <w:rsid w:val="00142AD3"/>
    <w:rsid w:val="001438CA"/>
    <w:rsid w:val="0015009E"/>
    <w:rsid w:val="00157121"/>
    <w:rsid w:val="00157977"/>
    <w:rsid w:val="00164921"/>
    <w:rsid w:val="00170FB7"/>
    <w:rsid w:val="001756B8"/>
    <w:rsid w:val="001942BA"/>
    <w:rsid w:val="001A296E"/>
    <w:rsid w:val="001A4218"/>
    <w:rsid w:val="001B0658"/>
    <w:rsid w:val="001B5DDC"/>
    <w:rsid w:val="001B6AFE"/>
    <w:rsid w:val="001C06F0"/>
    <w:rsid w:val="001C16B4"/>
    <w:rsid w:val="001C2367"/>
    <w:rsid w:val="001C567D"/>
    <w:rsid w:val="001C6E22"/>
    <w:rsid w:val="001F078C"/>
    <w:rsid w:val="002042EA"/>
    <w:rsid w:val="002078C1"/>
    <w:rsid w:val="002141F4"/>
    <w:rsid w:val="00227363"/>
    <w:rsid w:val="0023223B"/>
    <w:rsid w:val="00235FD6"/>
    <w:rsid w:val="00241739"/>
    <w:rsid w:val="00241922"/>
    <w:rsid w:val="002474D0"/>
    <w:rsid w:val="0026064A"/>
    <w:rsid w:val="00261BA5"/>
    <w:rsid w:val="00273D09"/>
    <w:rsid w:val="002742B4"/>
    <w:rsid w:val="002774D2"/>
    <w:rsid w:val="00277603"/>
    <w:rsid w:val="00284156"/>
    <w:rsid w:val="002A510C"/>
    <w:rsid w:val="002B6D33"/>
    <w:rsid w:val="002B7BF2"/>
    <w:rsid w:val="002C15FE"/>
    <w:rsid w:val="002C25B6"/>
    <w:rsid w:val="002C474C"/>
    <w:rsid w:val="002C5F80"/>
    <w:rsid w:val="002E05FC"/>
    <w:rsid w:val="002E1E08"/>
    <w:rsid w:val="002F3B93"/>
    <w:rsid w:val="002F796D"/>
    <w:rsid w:val="003004FB"/>
    <w:rsid w:val="0031340D"/>
    <w:rsid w:val="00316324"/>
    <w:rsid w:val="00316665"/>
    <w:rsid w:val="00327F2E"/>
    <w:rsid w:val="00347B65"/>
    <w:rsid w:val="00351639"/>
    <w:rsid w:val="0035195A"/>
    <w:rsid w:val="0035566C"/>
    <w:rsid w:val="003637CA"/>
    <w:rsid w:val="003669ED"/>
    <w:rsid w:val="00381950"/>
    <w:rsid w:val="00391EF0"/>
    <w:rsid w:val="00392647"/>
    <w:rsid w:val="003A4F74"/>
    <w:rsid w:val="003B1A96"/>
    <w:rsid w:val="003B3B6E"/>
    <w:rsid w:val="003B4549"/>
    <w:rsid w:val="003C1F0B"/>
    <w:rsid w:val="003C390E"/>
    <w:rsid w:val="003C42A9"/>
    <w:rsid w:val="003C59FD"/>
    <w:rsid w:val="003D2811"/>
    <w:rsid w:val="003D5ECD"/>
    <w:rsid w:val="003D6CC3"/>
    <w:rsid w:val="003E02A2"/>
    <w:rsid w:val="003E050D"/>
    <w:rsid w:val="003E1B63"/>
    <w:rsid w:val="003E3ADB"/>
    <w:rsid w:val="00413C1A"/>
    <w:rsid w:val="00413C97"/>
    <w:rsid w:val="00414D7F"/>
    <w:rsid w:val="00417195"/>
    <w:rsid w:val="00422612"/>
    <w:rsid w:val="00422876"/>
    <w:rsid w:val="00425454"/>
    <w:rsid w:val="0042595F"/>
    <w:rsid w:val="00434E57"/>
    <w:rsid w:val="004530BB"/>
    <w:rsid w:val="0045338E"/>
    <w:rsid w:val="00453B7B"/>
    <w:rsid w:val="00456114"/>
    <w:rsid w:val="004663A7"/>
    <w:rsid w:val="004772F1"/>
    <w:rsid w:val="004857DA"/>
    <w:rsid w:val="00491146"/>
    <w:rsid w:val="004B0FC3"/>
    <w:rsid w:val="004B5783"/>
    <w:rsid w:val="004C1117"/>
    <w:rsid w:val="004C3716"/>
    <w:rsid w:val="004C5E49"/>
    <w:rsid w:val="004E079D"/>
    <w:rsid w:val="004E7B8D"/>
    <w:rsid w:val="004F6035"/>
    <w:rsid w:val="00505ECE"/>
    <w:rsid w:val="005110D1"/>
    <w:rsid w:val="005110DE"/>
    <w:rsid w:val="00536D27"/>
    <w:rsid w:val="005527EC"/>
    <w:rsid w:val="0058392B"/>
    <w:rsid w:val="00583D12"/>
    <w:rsid w:val="00593A40"/>
    <w:rsid w:val="005961F9"/>
    <w:rsid w:val="005B2A05"/>
    <w:rsid w:val="005B3247"/>
    <w:rsid w:val="005B32AD"/>
    <w:rsid w:val="005B505C"/>
    <w:rsid w:val="005C08CC"/>
    <w:rsid w:val="005D08E2"/>
    <w:rsid w:val="005D2FFB"/>
    <w:rsid w:val="005E449A"/>
    <w:rsid w:val="005F34BC"/>
    <w:rsid w:val="00611E12"/>
    <w:rsid w:val="00625CA8"/>
    <w:rsid w:val="00650C6F"/>
    <w:rsid w:val="00652E9F"/>
    <w:rsid w:val="00661ACD"/>
    <w:rsid w:val="0066621B"/>
    <w:rsid w:val="00684C64"/>
    <w:rsid w:val="00695296"/>
    <w:rsid w:val="006A512A"/>
    <w:rsid w:val="006B0245"/>
    <w:rsid w:val="006B0CA5"/>
    <w:rsid w:val="006C07E8"/>
    <w:rsid w:val="006C7453"/>
    <w:rsid w:val="006D6CC6"/>
    <w:rsid w:val="006E5C3E"/>
    <w:rsid w:val="006F7FB2"/>
    <w:rsid w:val="00706951"/>
    <w:rsid w:val="00710CFB"/>
    <w:rsid w:val="007111E0"/>
    <w:rsid w:val="00716F06"/>
    <w:rsid w:val="007308B0"/>
    <w:rsid w:val="00735685"/>
    <w:rsid w:val="00736A9D"/>
    <w:rsid w:val="00741851"/>
    <w:rsid w:val="00742E70"/>
    <w:rsid w:val="00756205"/>
    <w:rsid w:val="00760BD0"/>
    <w:rsid w:val="007727F8"/>
    <w:rsid w:val="00775A63"/>
    <w:rsid w:val="0078217F"/>
    <w:rsid w:val="0078561A"/>
    <w:rsid w:val="00790853"/>
    <w:rsid w:val="007C2A7B"/>
    <w:rsid w:val="007C5AAA"/>
    <w:rsid w:val="007D2266"/>
    <w:rsid w:val="007D772D"/>
    <w:rsid w:val="007E10E0"/>
    <w:rsid w:val="007E1B47"/>
    <w:rsid w:val="007E25CF"/>
    <w:rsid w:val="007E6318"/>
    <w:rsid w:val="007F2DAE"/>
    <w:rsid w:val="007F4956"/>
    <w:rsid w:val="008043A1"/>
    <w:rsid w:val="008104A5"/>
    <w:rsid w:val="00812075"/>
    <w:rsid w:val="0082752A"/>
    <w:rsid w:val="00831245"/>
    <w:rsid w:val="008421A4"/>
    <w:rsid w:val="00845DCC"/>
    <w:rsid w:val="0085261F"/>
    <w:rsid w:val="008529FB"/>
    <w:rsid w:val="00854F48"/>
    <w:rsid w:val="00857727"/>
    <w:rsid w:val="00862427"/>
    <w:rsid w:val="00870C2B"/>
    <w:rsid w:val="008755CB"/>
    <w:rsid w:val="00877A3C"/>
    <w:rsid w:val="0088538E"/>
    <w:rsid w:val="00891427"/>
    <w:rsid w:val="00893637"/>
    <w:rsid w:val="00896781"/>
    <w:rsid w:val="008A3448"/>
    <w:rsid w:val="008A384A"/>
    <w:rsid w:val="008A507F"/>
    <w:rsid w:val="008A74A9"/>
    <w:rsid w:val="008B2FE8"/>
    <w:rsid w:val="008C3E88"/>
    <w:rsid w:val="008C7CA0"/>
    <w:rsid w:val="008E3CD5"/>
    <w:rsid w:val="008E3FF9"/>
    <w:rsid w:val="008E402C"/>
    <w:rsid w:val="008F0752"/>
    <w:rsid w:val="00900FE5"/>
    <w:rsid w:val="00901065"/>
    <w:rsid w:val="00902A80"/>
    <w:rsid w:val="00903DFB"/>
    <w:rsid w:val="0090440B"/>
    <w:rsid w:val="0091127A"/>
    <w:rsid w:val="00917969"/>
    <w:rsid w:val="00932C44"/>
    <w:rsid w:val="00933717"/>
    <w:rsid w:val="00951276"/>
    <w:rsid w:val="00960122"/>
    <w:rsid w:val="00964045"/>
    <w:rsid w:val="00971C4E"/>
    <w:rsid w:val="00975E80"/>
    <w:rsid w:val="009839B1"/>
    <w:rsid w:val="0099307F"/>
    <w:rsid w:val="00993F29"/>
    <w:rsid w:val="009A6B36"/>
    <w:rsid w:val="009B311F"/>
    <w:rsid w:val="009B44AA"/>
    <w:rsid w:val="009B6F00"/>
    <w:rsid w:val="009D0E44"/>
    <w:rsid w:val="009F2654"/>
    <w:rsid w:val="00A04867"/>
    <w:rsid w:val="00A048A6"/>
    <w:rsid w:val="00A11325"/>
    <w:rsid w:val="00A2283E"/>
    <w:rsid w:val="00A34415"/>
    <w:rsid w:val="00A5080B"/>
    <w:rsid w:val="00A53A46"/>
    <w:rsid w:val="00A55823"/>
    <w:rsid w:val="00A57296"/>
    <w:rsid w:val="00A613D9"/>
    <w:rsid w:val="00A66353"/>
    <w:rsid w:val="00A938A3"/>
    <w:rsid w:val="00AA16ED"/>
    <w:rsid w:val="00AD57DE"/>
    <w:rsid w:val="00AE43A4"/>
    <w:rsid w:val="00AF28F8"/>
    <w:rsid w:val="00AF5FD0"/>
    <w:rsid w:val="00B02381"/>
    <w:rsid w:val="00B13DAD"/>
    <w:rsid w:val="00B20802"/>
    <w:rsid w:val="00B22EB4"/>
    <w:rsid w:val="00B25EE5"/>
    <w:rsid w:val="00B2617B"/>
    <w:rsid w:val="00B27377"/>
    <w:rsid w:val="00B374E5"/>
    <w:rsid w:val="00B5184A"/>
    <w:rsid w:val="00B5563D"/>
    <w:rsid w:val="00B56903"/>
    <w:rsid w:val="00B6301C"/>
    <w:rsid w:val="00B63D23"/>
    <w:rsid w:val="00B63DFF"/>
    <w:rsid w:val="00B660BE"/>
    <w:rsid w:val="00B67C29"/>
    <w:rsid w:val="00B73A72"/>
    <w:rsid w:val="00B87172"/>
    <w:rsid w:val="00B93E5B"/>
    <w:rsid w:val="00BA09F9"/>
    <w:rsid w:val="00BA68DC"/>
    <w:rsid w:val="00BA73AD"/>
    <w:rsid w:val="00BC3A38"/>
    <w:rsid w:val="00BD2868"/>
    <w:rsid w:val="00BD4B08"/>
    <w:rsid w:val="00BD584C"/>
    <w:rsid w:val="00BD663F"/>
    <w:rsid w:val="00BE778D"/>
    <w:rsid w:val="00BF0D7C"/>
    <w:rsid w:val="00BF427F"/>
    <w:rsid w:val="00C01446"/>
    <w:rsid w:val="00C03327"/>
    <w:rsid w:val="00C204E9"/>
    <w:rsid w:val="00C33BE8"/>
    <w:rsid w:val="00C343B6"/>
    <w:rsid w:val="00C3463F"/>
    <w:rsid w:val="00C369AC"/>
    <w:rsid w:val="00C3710E"/>
    <w:rsid w:val="00C44B1D"/>
    <w:rsid w:val="00C61488"/>
    <w:rsid w:val="00CA5782"/>
    <w:rsid w:val="00CB24C0"/>
    <w:rsid w:val="00CB3D8C"/>
    <w:rsid w:val="00CB5BC6"/>
    <w:rsid w:val="00CC0B67"/>
    <w:rsid w:val="00D01579"/>
    <w:rsid w:val="00D0618F"/>
    <w:rsid w:val="00D06EA8"/>
    <w:rsid w:val="00D1067E"/>
    <w:rsid w:val="00D11AC1"/>
    <w:rsid w:val="00D150FC"/>
    <w:rsid w:val="00D20D98"/>
    <w:rsid w:val="00D25077"/>
    <w:rsid w:val="00D310BB"/>
    <w:rsid w:val="00D33B9C"/>
    <w:rsid w:val="00D344C4"/>
    <w:rsid w:val="00D433DC"/>
    <w:rsid w:val="00D53CE8"/>
    <w:rsid w:val="00D654B5"/>
    <w:rsid w:val="00D76D31"/>
    <w:rsid w:val="00D91C4F"/>
    <w:rsid w:val="00D97357"/>
    <w:rsid w:val="00DB2C16"/>
    <w:rsid w:val="00DC2FD2"/>
    <w:rsid w:val="00DC3206"/>
    <w:rsid w:val="00DC7AE8"/>
    <w:rsid w:val="00DD1610"/>
    <w:rsid w:val="00DE5AFB"/>
    <w:rsid w:val="00DE7C71"/>
    <w:rsid w:val="00E3300E"/>
    <w:rsid w:val="00E35012"/>
    <w:rsid w:val="00E404A2"/>
    <w:rsid w:val="00E53B0B"/>
    <w:rsid w:val="00E61072"/>
    <w:rsid w:val="00E6490C"/>
    <w:rsid w:val="00E666D0"/>
    <w:rsid w:val="00E717D3"/>
    <w:rsid w:val="00E7452A"/>
    <w:rsid w:val="00E775E6"/>
    <w:rsid w:val="00E902C5"/>
    <w:rsid w:val="00E91762"/>
    <w:rsid w:val="00EA2C08"/>
    <w:rsid w:val="00EA523C"/>
    <w:rsid w:val="00EB1E57"/>
    <w:rsid w:val="00EB6B58"/>
    <w:rsid w:val="00EC2415"/>
    <w:rsid w:val="00EC720A"/>
    <w:rsid w:val="00ED1CAB"/>
    <w:rsid w:val="00ED3FAB"/>
    <w:rsid w:val="00EE11BC"/>
    <w:rsid w:val="00EF0036"/>
    <w:rsid w:val="00F01CDF"/>
    <w:rsid w:val="00F204B4"/>
    <w:rsid w:val="00F2064B"/>
    <w:rsid w:val="00F22437"/>
    <w:rsid w:val="00F31813"/>
    <w:rsid w:val="00F443F7"/>
    <w:rsid w:val="00F54451"/>
    <w:rsid w:val="00F663EE"/>
    <w:rsid w:val="00F7440C"/>
    <w:rsid w:val="00F77F0E"/>
    <w:rsid w:val="00F81819"/>
    <w:rsid w:val="00F81FBC"/>
    <w:rsid w:val="00F84984"/>
    <w:rsid w:val="00F8518C"/>
    <w:rsid w:val="00F8792B"/>
    <w:rsid w:val="00F929FB"/>
    <w:rsid w:val="00F977FC"/>
    <w:rsid w:val="00FA1445"/>
    <w:rsid w:val="00FA31CF"/>
    <w:rsid w:val="00FC441F"/>
    <w:rsid w:val="00FD639C"/>
    <w:rsid w:val="00FE17A2"/>
    <w:rsid w:val="00FE2288"/>
    <w:rsid w:val="00FE2C28"/>
    <w:rsid w:val="00FE3D66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0D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66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6665"/>
    <w:pPr>
      <w:keepNext/>
      <w:spacing w:line="360" w:lineRule="auto"/>
      <w:jc w:val="center"/>
      <w:outlineLvl w:val="1"/>
    </w:pPr>
    <w:rPr>
      <w:rFonts w:eastAsia="Times New Roman"/>
      <w:b/>
      <w:bCs/>
      <w:spacing w:val="20"/>
      <w:ker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16665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6665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666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11">
    <w:name w:val="Заголовок 1 Знак1"/>
    <w:rsid w:val="00C3710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316665"/>
    <w:rPr>
      <w:rFonts w:ascii="Times New Roman" w:eastAsia="Times New Roman" w:hAnsi="Times New Roman"/>
      <w:b/>
      <w:bCs/>
      <w:spacing w:val="20"/>
      <w:kern w:val="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D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414D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316665"/>
    <w:pPr>
      <w:widowControl w:val="0"/>
      <w:overflowPunct w:val="0"/>
      <w:adjustRightInd w:val="0"/>
    </w:pPr>
    <w:rPr>
      <w:rFonts w:eastAsia="Times New Roman" w:cs="Calibri"/>
      <w:kern w:val="28"/>
      <w:sz w:val="22"/>
      <w:szCs w:val="22"/>
    </w:rPr>
  </w:style>
  <w:style w:type="paragraph" w:styleId="a6">
    <w:name w:val="TOC Heading"/>
    <w:basedOn w:val="1"/>
    <w:next w:val="a"/>
    <w:uiPriority w:val="39"/>
    <w:semiHidden/>
    <w:unhideWhenUsed/>
    <w:qFormat/>
    <w:rsid w:val="00414D7F"/>
    <w:pPr>
      <w:keepLines/>
      <w:suppressAutoHyphen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ar-SA"/>
    </w:rPr>
  </w:style>
  <w:style w:type="character" w:customStyle="1" w:styleId="40">
    <w:name w:val="Заголовок 4 Знак"/>
    <w:link w:val="4"/>
    <w:rsid w:val="00316665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4D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14D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14D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link w:val="8"/>
    <w:rsid w:val="00316665"/>
    <w:rPr>
      <w:rFonts w:eastAsiaTheme="majorEastAsia" w:cstheme="majorBidi"/>
      <w:i/>
      <w:iCs/>
      <w:sz w:val="24"/>
      <w:szCs w:val="24"/>
    </w:rPr>
  </w:style>
  <w:style w:type="character" w:styleId="a7">
    <w:name w:val="Strong"/>
    <w:uiPriority w:val="22"/>
    <w:qFormat/>
    <w:rsid w:val="00316665"/>
    <w:rPr>
      <w:b/>
      <w:bCs/>
    </w:rPr>
  </w:style>
  <w:style w:type="paragraph" w:styleId="a8">
    <w:name w:val="List Paragraph"/>
    <w:basedOn w:val="a"/>
    <w:uiPriority w:val="34"/>
    <w:qFormat/>
    <w:rsid w:val="00316665"/>
    <w:pPr>
      <w:ind w:left="720"/>
      <w:contextualSpacing/>
    </w:pPr>
    <w:rPr>
      <w:rFonts w:ascii="Calibri" w:hAnsi="Calibri"/>
    </w:rPr>
  </w:style>
  <w:style w:type="paragraph" w:styleId="a9">
    <w:name w:val="header"/>
    <w:basedOn w:val="a"/>
    <w:link w:val="aa"/>
    <w:uiPriority w:val="99"/>
    <w:unhideWhenUsed/>
    <w:rsid w:val="0031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4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1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34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7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A72"/>
    <w:rPr>
      <w:rFonts w:ascii="Tahoma" w:eastAsiaTheme="minorHAnsi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775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2"/>
    <w:qFormat/>
    <w:locked/>
    <w:rsid w:val="00775A6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qFormat/>
    <w:rsid w:val="00775A63"/>
    <w:pPr>
      <w:shd w:val="clear" w:color="auto" w:fill="FFFFFF"/>
      <w:spacing w:after="0" w:line="326" w:lineRule="exact"/>
    </w:pPr>
    <w:rPr>
      <w:rFonts w:ascii="Calibri" w:eastAsia="Calibri" w:hAnsi="Calibri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F31813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F31813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ДмитриеваОН</cp:lastModifiedBy>
  <cp:revision>14</cp:revision>
  <cp:lastPrinted>2021-08-26T09:30:00Z</cp:lastPrinted>
  <dcterms:created xsi:type="dcterms:W3CDTF">2021-11-17T09:38:00Z</dcterms:created>
  <dcterms:modified xsi:type="dcterms:W3CDTF">2023-06-02T07:20:00Z</dcterms:modified>
</cp:coreProperties>
</file>